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994" w:rsidRPr="00A2535E" w:rsidRDefault="00977994" w:rsidP="00A2535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กลุ่มสาระการเรียนรู้ภาษาไทย </w:t>
      </w:r>
    </w:p>
    <w:p w:rsidR="00977994" w:rsidRPr="00A2535E" w:rsidRDefault="00977994" w:rsidP="00A2535E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</w:t>
      </w:r>
    </w:p>
    <w:p w:rsidR="00977994" w:rsidRPr="00A2535E" w:rsidRDefault="0097799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BC26E3" w:rsidRPr="00A2535E" w:rsidTr="00977994">
        <w:tc>
          <w:tcPr>
            <w:tcW w:w="2098" w:type="dxa"/>
            <w:shd w:val="clear" w:color="auto" w:fill="auto"/>
          </w:tcPr>
          <w:p w:rsidR="00FE730B" w:rsidRPr="00A2535E" w:rsidRDefault="00FE730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FE730B" w:rsidRPr="00A2535E" w:rsidRDefault="00FE730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096" w:type="dxa"/>
            <w:shd w:val="clear" w:color="auto" w:fill="auto"/>
          </w:tcPr>
          <w:p w:rsidR="00FE730B" w:rsidRPr="00A2535E" w:rsidRDefault="00FE730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535E" w:rsidRPr="00A2535E" w:rsidTr="00A2535E">
        <w:tc>
          <w:tcPr>
            <w:tcW w:w="5707" w:type="dxa"/>
            <w:gridSpan w:val="3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ภาษาไทยพื้นฐาน 1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ท21101</w:t>
            </w:r>
          </w:p>
        </w:tc>
      </w:tr>
      <w:tr w:rsidR="00A2535E" w:rsidRPr="00A2535E" w:rsidTr="00A2535E">
        <w:tc>
          <w:tcPr>
            <w:tcW w:w="5092" w:type="dxa"/>
            <w:gridSpan w:val="2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ระดับชั้นมัธยมศึกษาปีที่ 1</w:t>
            </w:r>
          </w:p>
        </w:tc>
      </w:tr>
      <w:tr w:rsidR="00A2535E" w:rsidRPr="00A2535E" w:rsidTr="00A2535E">
        <w:tc>
          <w:tcPr>
            <w:tcW w:w="5707" w:type="dxa"/>
            <w:gridSpan w:val="3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FE730B" w:rsidRPr="00A2535E" w:rsidRDefault="00FE730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0215B" w:rsidRPr="00A2535E" w:rsidRDefault="00EA37CB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>ศึกษาการอ่านออกเสียงร้อยแก้วและร้อยกรอง  จับใจความสำคัญจากเรื่องที่อ่าน  สามารถระบุเหตุแ</w:t>
      </w:r>
      <w:r w:rsidR="0040215B" w:rsidRPr="00A2535E">
        <w:rPr>
          <w:rFonts w:ascii="TH SarabunIT๙" w:hAnsi="TH SarabunIT๙" w:cs="TH SarabunIT๙"/>
          <w:sz w:val="32"/>
          <w:szCs w:val="32"/>
          <w:cs/>
        </w:rPr>
        <w:t xml:space="preserve">ละผล ข้อเท็จจริงกับข้อคิดเห็น </w:t>
      </w:r>
      <w:r w:rsidRPr="00A2535E">
        <w:rPr>
          <w:rFonts w:ascii="TH SarabunIT๙" w:hAnsi="TH SarabunIT๙" w:cs="TH SarabunIT๙"/>
          <w:sz w:val="32"/>
          <w:szCs w:val="32"/>
          <w:cs/>
        </w:rPr>
        <w:t>อธิบายคำเปรียบเทียบและคำที่มีหลายความหมาย วิเคราะห์</w:t>
      </w:r>
      <w:r w:rsidR="0040215B" w:rsidRPr="00A2535E">
        <w:rPr>
          <w:rFonts w:ascii="TH SarabunIT๙" w:hAnsi="TH SarabunIT๙" w:cs="TH SarabunIT๙"/>
          <w:sz w:val="32"/>
          <w:szCs w:val="32"/>
          <w:cs/>
        </w:rPr>
        <w:t xml:space="preserve"> คุณค่าที่ได้รับจากการอ่าน </w:t>
      </w:r>
      <w:r w:rsidRPr="00A2535E">
        <w:rPr>
          <w:rFonts w:ascii="TH SarabunIT๙" w:hAnsi="TH SarabunIT๙" w:cs="TH SarabunIT๙"/>
          <w:sz w:val="32"/>
          <w:szCs w:val="32"/>
          <w:cs/>
        </w:rPr>
        <w:t>คัดลายมือตัวบรรจงครึ่งบรรทัด เ</w:t>
      </w:r>
      <w:r w:rsidR="0040215B" w:rsidRPr="00A2535E">
        <w:rPr>
          <w:rFonts w:ascii="TH SarabunIT๙" w:hAnsi="TH SarabunIT๙" w:cs="TH SarabunIT๙"/>
          <w:sz w:val="32"/>
          <w:szCs w:val="32"/>
          <w:cs/>
        </w:rPr>
        <w:t xml:space="preserve">ขียนสื่อสารโดยใช้ถ้อยคำถูกต้อง </w:t>
      </w:r>
      <w:r w:rsidRPr="00A2535E">
        <w:rPr>
          <w:rFonts w:ascii="TH SarabunIT๙" w:hAnsi="TH SarabunIT๙" w:cs="TH SarabunIT๙"/>
          <w:sz w:val="32"/>
          <w:szCs w:val="32"/>
          <w:cs/>
        </w:rPr>
        <w:t>ชัดเจนเหมาะสม</w:t>
      </w:r>
      <w:r w:rsidR="0040215B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เขียนบรรยายประสบการณ์</w:t>
      </w:r>
      <w:r w:rsidR="0040215B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เขียนเรียงความ</w:t>
      </w:r>
      <w:r w:rsidR="0040215B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พูดสรุปใจความสำคัญของเรื่องที่ฟังและดู </w:t>
      </w:r>
    </w:p>
    <w:p w:rsidR="0040215B" w:rsidRPr="00A2535E" w:rsidRDefault="00EA37CB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เล่าเรื่องย่อ  พูดแสดงความคิดเห็นเรื่องที่ฟังและดู  อธิบายลักษณะของเสียงในภาษาไทย  สร้างคำ</w:t>
      </w:r>
    </w:p>
    <w:p w:rsidR="00EA37CB" w:rsidRPr="00A2535E" w:rsidRDefault="00EA37CB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ในภาษาไทย  วิเคราะห์ชนิดและหน้าที่ของคำ  สรุปเนื้อหา วิเคราะห์ อธิบายคุณค่าของวรรณคดีและวรรณกรรมท้องถิ่นที่อ่าน  และสรุปความรู้ ข้อคิดจากการอ่านเพื่อประยุกต์ใช้ในชีวิตจริง</w:t>
      </w:r>
    </w:p>
    <w:p w:rsidR="00EA37CB" w:rsidRPr="00A2535E" w:rsidRDefault="00EA37CB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โดยใช้กระบวนการอ่านและการเขียนสร้างความรู้  ความคิด  และสื่อสารอย่างมีประสิทธิภาพนำไปใช้ตัดสินใจ  และแก้ปัญหาในการดำเนินชีวิต  สามารถฟังและดูอย่างมีวิจารณญาณและสร้างสรรค์ มีความเข้าใจในคุณค่าของวรรณคดีและวรรณกรรม  สามารถนำข้อคิดไปใช้ในชีวิตประจำวันได้อย่างถูกต้องและเหมาะสม  มีมารยาทในการอ่าน  การฟังและการดู  </w:t>
      </w:r>
    </w:p>
    <w:p w:rsidR="006D5BCB" w:rsidRPr="00A2535E" w:rsidRDefault="00EA37CB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 xml:space="preserve">มีความมุ่งมั่นในการทำงาน ใฝ่เรียนรู้  มีวินัย มีความซื่อสัตย์สุจริต มีจิตสาธารณะ </w:t>
      </w:r>
      <w:r w:rsidR="0040215B" w:rsidRPr="00A2535E">
        <w:rPr>
          <w:rFonts w:ascii="TH SarabunIT๙" w:hAnsi="TH SarabunIT๙" w:cs="TH SarabunIT๙"/>
          <w:sz w:val="32"/>
          <w:szCs w:val="32"/>
          <w:cs/>
        </w:rPr>
        <w:t xml:space="preserve">อยู่อย่างพอเพียง รักชาติ ศาสน์ กษัตริย์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และรักภูมิใจในความเป็นไทย </w:t>
      </w:r>
      <w:r w:rsidR="006D5BCB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6D5BCB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EA37CB" w:rsidRPr="00A2535E" w:rsidRDefault="00EA37CB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5F4C" w:rsidRPr="00A2535E" w:rsidRDefault="00575F4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1. อ่านออกเสียงบทร้อยแก้วและบทร้อยกรองได้ถูกต้องเหมาะสมกับเรื่องที่อ่านได้ ( ท1.1 ม1/1)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 จับใจความสำคัญจากเรื่องที่อ่านได้ (ท1.1 ม.1/2)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3. ระบุเหตุและผล และข้อเท็จจริงกับข้อคิดเห็นจากเรื่องที่อ่านได้ (ท1.1 ม.1/3)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4. ระบุและอธิบายคำเปรียบเทียบและคำที่มีหลายความหมายในบริบทต่างๆ จากการอ่านได้ 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(ท1.1 ม.1/4)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5. ตีความคำยากในเอกสารวิชาการ โดยพิจารณาจากบริบท (ท1.1 ม.1/5)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6. ระบุข้อสังเกตและความสมเหตุสมผลของงานเขียนประเภทชักจูงโน้มน้าวใจ (ท1.1 ม.1/6)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7. ปฏิบัติตามคู่มือแนะนำวิธีการใช้งานของเครื่องมือเครื่องใช้ระดับที่ยากขึ้น (ท1.1 ม.1/7)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8. วิเคราะห์คุณค่าที่ได้รับจากการอ่านงานเขียนอย่างหลากหลายเพื่อนำไปใช้แก้ปัญหาในชีวิต </w:t>
      </w:r>
    </w:p>
    <w:p w:rsidR="00EA6C90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A6C90" w:rsidRPr="00A2535E">
        <w:rPr>
          <w:rFonts w:ascii="TH SarabunIT๙" w:hAnsi="TH SarabunIT๙" w:cs="TH SarabunIT๙"/>
          <w:sz w:val="32"/>
          <w:szCs w:val="32"/>
          <w:cs/>
        </w:rPr>
        <w:t>(ท1.1 ม.1/8)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9</w:t>
      </w:r>
      <w:r w:rsidRPr="00A2535E">
        <w:rPr>
          <w:rFonts w:ascii="TH SarabunIT๙" w:hAnsi="TH SarabunIT๙" w:cs="TH SarabunIT๙"/>
          <w:sz w:val="32"/>
          <w:szCs w:val="32"/>
          <w:cs/>
        </w:rPr>
        <w:t>. มีมารยาทในการอ่าน (ท1.1 ม.1/9)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10. คัดลายมือตัวบรรจงครึ่งบรรทัดได้ (ท2.1 ม.1/1)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11. เขียนสื่อสารโดยใช้ถ้อยคำถูกต้อง ชัดเจน เหมาะสมและสละสลวยได้  (ท2.1 ม.1/2)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12. เขียนบรรยายประสบการณ์โดยระบุสาระสำคัญและรายละเอียดสนับสนุนได้  (ท2.1 ม.1/3)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13. พูดสรุปใจความสำคัญของเรื่องที่ฟังและดูได้ (ท3.1 ม.1/1)  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14. เล่าเรื่องย่อจากเรื่องที่ฟังและดูได้ (ท3.1 ม.1/2)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15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พูดแสดงความคิดเห็นอย่างสร้างสรรค์เกี่ยวกับเรื่องที่ฟังและดู (ท3.1 ม.1/3) 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16. มีมารยาทในการฟัง การดู และการพูด (ท3.1 ม.1/6)  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17. อธิบายลักษณะของเสียงในภาษาไทยได้ (ท4.1 ม.1/1) 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18. สร้างคำในภาษาไทยได้ (ท4.1 ม.1/2)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19. วิเคราะห์ความแตกต่างของภาษาพูดและภาษาเขียนได้ (ท4.1 ม.1/4)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20. สรุปเนื้อหาวรรณคดีและวรรณกรรมที่อ่านได้ (ท5.1 ม.1/1)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21. วิเคราะห์วรรณคดีและวรรณกรรมที่อ่านพร้อมยกเหตุผลประกอบได้ (ท5.1 ม.1/2) 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22. อธิบายคุณค่าของวรรณคดีและวรรณกรรมที่อ่านได้ (ท5.1 ม.1/3) 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23. สรุปความรู้และข้อคิดจากการอ่านเพื่อประยุกต์ใช้ในชีวิตจริงได้ (ท5.1 ม.1/4) </w:t>
      </w:r>
    </w:p>
    <w:p w:rsidR="00EA6C90" w:rsidRPr="00A2535E" w:rsidRDefault="00EA6C90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24. ท่องจำบทอาขยานตามที่กำหนดและบทร้อยกรองที่มีคุณค่าตามความสนใจได้ (ท5.1 ม.1/5) </w:t>
      </w:r>
    </w:p>
    <w:p w:rsidR="00575F4C" w:rsidRPr="00A2535E" w:rsidRDefault="00575F4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626"/>
        <w:gridCol w:w="967"/>
        <w:gridCol w:w="1193"/>
        <w:gridCol w:w="596"/>
        <w:gridCol w:w="1855"/>
        <w:gridCol w:w="1983"/>
      </w:tblGrid>
      <w:tr w:rsidR="00706BAD" w:rsidRPr="00A2535E" w:rsidTr="00A2535E">
        <w:tc>
          <w:tcPr>
            <w:tcW w:w="8362" w:type="dxa"/>
            <w:gridSpan w:val="7"/>
            <w:shd w:val="clear" w:color="auto" w:fill="auto"/>
          </w:tcPr>
          <w:p w:rsidR="00706BAD" w:rsidRPr="00A2535E" w:rsidRDefault="00706BA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526FB" w:rsidRPr="00A2535E" w:rsidTr="00F608A5">
        <w:tc>
          <w:tcPr>
            <w:tcW w:w="1142" w:type="dxa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7" w:type="dxa"/>
            <w:shd w:val="clear" w:color="auto" w:fill="auto"/>
          </w:tcPr>
          <w:p w:rsidR="00B526FB" w:rsidRPr="00A2535E" w:rsidRDefault="00EA6C9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5</w:t>
            </w:r>
          </w:p>
        </w:tc>
        <w:tc>
          <w:tcPr>
            <w:tcW w:w="1193" w:type="dxa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855" w:type="dxa"/>
            <w:shd w:val="clear" w:color="auto" w:fill="auto"/>
          </w:tcPr>
          <w:p w:rsidR="00B526FB" w:rsidRPr="00A2535E" w:rsidRDefault="00EA6C90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</w:t>
            </w:r>
            <w:r w:rsidR="00A25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A2535E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983" w:type="dxa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526FB" w:rsidRPr="00A2535E" w:rsidTr="00F608A5">
        <w:tc>
          <w:tcPr>
            <w:tcW w:w="1142" w:type="dxa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shd w:val="clear" w:color="auto" w:fill="auto"/>
          </w:tcPr>
          <w:p w:rsidR="00B526FB" w:rsidRPr="00A2535E" w:rsidRDefault="00EA6C9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24</w:t>
            </w:r>
          </w:p>
        </w:tc>
        <w:tc>
          <w:tcPr>
            <w:tcW w:w="1193" w:type="dxa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855" w:type="dxa"/>
            <w:shd w:val="clear" w:color="auto" w:fill="auto"/>
          </w:tcPr>
          <w:p w:rsidR="00B526FB" w:rsidRPr="00A2535E" w:rsidRDefault="00EA6C90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35</w:t>
            </w:r>
            <w:r w:rsidR="00A25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2535E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B526FB" w:rsidRPr="00A2535E" w:rsidRDefault="00B526F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52EB" w:rsidRPr="00A2535E" w:rsidTr="00F608A5">
        <w:tc>
          <w:tcPr>
            <w:tcW w:w="6379" w:type="dxa"/>
            <w:gridSpan w:val="6"/>
            <w:shd w:val="clear" w:color="auto" w:fill="auto"/>
          </w:tcPr>
          <w:p w:rsidR="005652EB" w:rsidRPr="00A2535E" w:rsidRDefault="005652E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5652EB" w:rsidRPr="00A2535E" w:rsidRDefault="005652E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75F4C" w:rsidRPr="00A2535E" w:rsidRDefault="00575F4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A046D" w:rsidRPr="00A2535E" w:rsidRDefault="006A046D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A046D" w:rsidRPr="00A2535E" w:rsidRDefault="006A046D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A046D" w:rsidRPr="00A2535E" w:rsidRDefault="006A046D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A046D" w:rsidRPr="00A2535E" w:rsidRDefault="006A046D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A046D" w:rsidRPr="00A2535E" w:rsidRDefault="006A046D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F608A5" w:rsidRPr="00A2535E" w:rsidTr="00087401">
        <w:tc>
          <w:tcPr>
            <w:tcW w:w="2098" w:type="dxa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096" w:type="dxa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608A5" w:rsidRPr="00A2535E" w:rsidTr="00087401">
        <w:tc>
          <w:tcPr>
            <w:tcW w:w="5707" w:type="dxa"/>
            <w:gridSpan w:val="3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ภาษาไทยพื้นฐาน 1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ท21101</w:t>
            </w:r>
          </w:p>
        </w:tc>
      </w:tr>
      <w:tr w:rsidR="00F608A5" w:rsidRPr="00A2535E" w:rsidTr="00087401">
        <w:tc>
          <w:tcPr>
            <w:tcW w:w="5092" w:type="dxa"/>
            <w:gridSpan w:val="2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ระดับชั้นมัธยมศึกษาปีที่ 1</w:t>
            </w:r>
          </w:p>
        </w:tc>
      </w:tr>
      <w:tr w:rsidR="00F608A5" w:rsidRPr="00A2535E" w:rsidTr="00087401">
        <w:tc>
          <w:tcPr>
            <w:tcW w:w="5707" w:type="dxa"/>
            <w:gridSpan w:val="3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2558"/>
        <w:gridCol w:w="4073"/>
        <w:gridCol w:w="1231"/>
      </w:tblGrid>
      <w:tr w:rsidR="00DE7672" w:rsidRPr="00A2535E" w:rsidTr="00F608A5">
        <w:tc>
          <w:tcPr>
            <w:tcW w:w="3205" w:type="dxa"/>
            <w:gridSpan w:val="2"/>
          </w:tcPr>
          <w:p w:rsidR="00DE7672" w:rsidRPr="00A2535E" w:rsidRDefault="00DE767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073" w:type="dxa"/>
          </w:tcPr>
          <w:p w:rsidR="00DE7672" w:rsidRPr="00A2535E" w:rsidRDefault="00DE767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31" w:type="dxa"/>
          </w:tcPr>
          <w:p w:rsidR="00DE7672" w:rsidRPr="00A2535E" w:rsidRDefault="00DE767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DE7672" w:rsidRPr="00A2535E" w:rsidTr="00F608A5">
        <w:tc>
          <w:tcPr>
            <w:tcW w:w="647" w:type="dxa"/>
          </w:tcPr>
          <w:p w:rsidR="00DE7672" w:rsidRPr="00A2535E" w:rsidRDefault="00605A8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58" w:type="dxa"/>
          </w:tcPr>
          <w:p w:rsidR="00A30B06" w:rsidRPr="00A2535E" w:rsidRDefault="00605A8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เสียงในภาษาไทย</w:t>
            </w:r>
          </w:p>
        </w:tc>
        <w:tc>
          <w:tcPr>
            <w:tcW w:w="4073" w:type="dxa"/>
          </w:tcPr>
          <w:p w:rsidR="00DE7672" w:rsidRPr="00A2535E" w:rsidRDefault="00605A8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ม.1/1</w:t>
            </w:r>
          </w:p>
        </w:tc>
        <w:tc>
          <w:tcPr>
            <w:tcW w:w="1231" w:type="dxa"/>
          </w:tcPr>
          <w:p w:rsidR="00DE7672" w:rsidRPr="00A2535E" w:rsidRDefault="00A30B06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DE7672" w:rsidRPr="00A2535E" w:rsidTr="00F608A5">
        <w:tc>
          <w:tcPr>
            <w:tcW w:w="647" w:type="dxa"/>
          </w:tcPr>
          <w:p w:rsidR="00DE7672" w:rsidRPr="00A2535E" w:rsidRDefault="00A30B06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558" w:type="dxa"/>
          </w:tcPr>
          <w:p w:rsidR="00DE7672" w:rsidRPr="00A2535E" w:rsidRDefault="00A30B06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การสร้างคำ</w:t>
            </w:r>
          </w:p>
        </w:tc>
        <w:tc>
          <w:tcPr>
            <w:tcW w:w="4073" w:type="dxa"/>
          </w:tcPr>
          <w:p w:rsidR="00DE7672" w:rsidRPr="00A2535E" w:rsidRDefault="00A30B06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ม.1/2</w:t>
            </w:r>
          </w:p>
        </w:tc>
        <w:tc>
          <w:tcPr>
            <w:tcW w:w="1231" w:type="dxa"/>
          </w:tcPr>
          <w:p w:rsidR="00DE7672" w:rsidRPr="00A2535E" w:rsidRDefault="00A30B06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A30B06" w:rsidRPr="00A2535E" w:rsidTr="00F608A5">
        <w:tc>
          <w:tcPr>
            <w:tcW w:w="647" w:type="dxa"/>
          </w:tcPr>
          <w:p w:rsidR="00A30B06" w:rsidRPr="00A2535E" w:rsidRDefault="00A30B06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558" w:type="dxa"/>
          </w:tcPr>
          <w:p w:rsidR="00A30B06" w:rsidRPr="00A2535E" w:rsidRDefault="00A30B06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ภาษาพูด และภาษาเขียน</w:t>
            </w:r>
          </w:p>
        </w:tc>
        <w:tc>
          <w:tcPr>
            <w:tcW w:w="4073" w:type="dxa"/>
          </w:tcPr>
          <w:p w:rsidR="00A30B06" w:rsidRPr="00A2535E" w:rsidRDefault="00A30B06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1" w:type="dxa"/>
          </w:tcPr>
          <w:p w:rsidR="00A30B06" w:rsidRPr="00A2535E" w:rsidRDefault="00C1558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</w:tr>
      <w:tr w:rsidR="00A30B06" w:rsidRPr="00A2535E" w:rsidTr="00F608A5">
        <w:tc>
          <w:tcPr>
            <w:tcW w:w="647" w:type="dxa"/>
          </w:tcPr>
          <w:p w:rsidR="00A30B06" w:rsidRPr="00A2535E" w:rsidRDefault="00A30B06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58" w:type="dxa"/>
          </w:tcPr>
          <w:p w:rsidR="00A30B06" w:rsidRPr="00A2535E" w:rsidRDefault="00A30B06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 และการดู</w:t>
            </w:r>
          </w:p>
        </w:tc>
        <w:tc>
          <w:tcPr>
            <w:tcW w:w="4073" w:type="dxa"/>
          </w:tcPr>
          <w:p w:rsidR="00A30B06" w:rsidRPr="00A2535E" w:rsidRDefault="00A30B06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ม.1/3  ม.1/6</w:t>
            </w:r>
          </w:p>
        </w:tc>
        <w:tc>
          <w:tcPr>
            <w:tcW w:w="1231" w:type="dxa"/>
          </w:tcPr>
          <w:p w:rsidR="00A30B06" w:rsidRPr="00A2535E" w:rsidRDefault="00A30B06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A30B06" w:rsidRPr="00A2535E" w:rsidTr="00F608A5">
        <w:tc>
          <w:tcPr>
            <w:tcW w:w="647" w:type="dxa"/>
          </w:tcPr>
          <w:p w:rsidR="00A30B06" w:rsidRPr="00A2535E" w:rsidRDefault="00A30B06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58" w:type="dxa"/>
          </w:tcPr>
          <w:p w:rsidR="00A30B06" w:rsidRPr="00A2535E" w:rsidRDefault="00A30B06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4073" w:type="dxa"/>
          </w:tcPr>
          <w:p w:rsidR="008316C9" w:rsidRPr="00A2535E" w:rsidRDefault="00A30B06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A30B06" w:rsidRPr="00A2535E" w:rsidRDefault="008316C9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A30B06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="00A30B06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30B06"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30B06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A30B06"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6  </w:t>
            </w:r>
            <w:r w:rsidR="00A30B06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ม.1/7 ม.1/8  ม.1/9</w:t>
            </w:r>
          </w:p>
        </w:tc>
        <w:tc>
          <w:tcPr>
            <w:tcW w:w="1231" w:type="dxa"/>
          </w:tcPr>
          <w:p w:rsidR="00A30B06" w:rsidRPr="00A2535E" w:rsidRDefault="00C1558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</w:tr>
      <w:tr w:rsidR="00A30B06" w:rsidRPr="00A2535E" w:rsidTr="00F608A5">
        <w:tc>
          <w:tcPr>
            <w:tcW w:w="647" w:type="dxa"/>
          </w:tcPr>
          <w:p w:rsidR="00A30B06" w:rsidRPr="00A2535E" w:rsidRDefault="008316C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558" w:type="dxa"/>
          </w:tcPr>
          <w:p w:rsidR="00A30B06" w:rsidRPr="00A2535E" w:rsidRDefault="008316C9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</w:t>
            </w:r>
          </w:p>
        </w:tc>
        <w:tc>
          <w:tcPr>
            <w:tcW w:w="4073" w:type="dxa"/>
          </w:tcPr>
          <w:p w:rsidR="00A30B06" w:rsidRPr="00A2535E" w:rsidRDefault="008316C9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ท3.1  ม.1/1  ม.1/2  ม.1/3  ม.1/6</w:t>
            </w:r>
          </w:p>
        </w:tc>
        <w:tc>
          <w:tcPr>
            <w:tcW w:w="1231" w:type="dxa"/>
          </w:tcPr>
          <w:p w:rsidR="00A30B06" w:rsidRPr="00A2535E" w:rsidRDefault="008316C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A30B06" w:rsidRPr="00A2535E" w:rsidTr="00F608A5">
        <w:tc>
          <w:tcPr>
            <w:tcW w:w="647" w:type="dxa"/>
          </w:tcPr>
          <w:p w:rsidR="00A30B06" w:rsidRPr="00A2535E" w:rsidRDefault="008316C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558" w:type="dxa"/>
          </w:tcPr>
          <w:p w:rsidR="00A30B06" w:rsidRPr="00A2535E" w:rsidRDefault="008316C9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4073" w:type="dxa"/>
          </w:tcPr>
          <w:p w:rsidR="00A30B06" w:rsidRPr="00A2535E" w:rsidRDefault="008316C9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ท2.1  ม.1/1  ม.1/2  ม.1/3  </w:t>
            </w:r>
          </w:p>
        </w:tc>
        <w:tc>
          <w:tcPr>
            <w:tcW w:w="1231" w:type="dxa"/>
          </w:tcPr>
          <w:p w:rsidR="00A30B06" w:rsidRPr="00A2535E" w:rsidRDefault="00C1558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</w:tr>
      <w:tr w:rsidR="00A30B06" w:rsidRPr="00A2535E" w:rsidTr="00F608A5">
        <w:tc>
          <w:tcPr>
            <w:tcW w:w="647" w:type="dxa"/>
          </w:tcPr>
          <w:p w:rsidR="00A30B06" w:rsidRPr="00A2535E" w:rsidRDefault="008316C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58" w:type="dxa"/>
          </w:tcPr>
          <w:p w:rsidR="00A30B06" w:rsidRPr="00A2535E" w:rsidRDefault="008316C9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นิราศภูเขาทอง</w:t>
            </w:r>
          </w:p>
        </w:tc>
        <w:tc>
          <w:tcPr>
            <w:tcW w:w="4073" w:type="dxa"/>
          </w:tcPr>
          <w:p w:rsidR="00A30B06" w:rsidRPr="00A2535E" w:rsidRDefault="008316C9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ท5.1  ม.1/1  ม1/2  ม.1/3 ม.1/4  ม.1/5         </w:t>
            </w:r>
          </w:p>
        </w:tc>
        <w:tc>
          <w:tcPr>
            <w:tcW w:w="1231" w:type="dxa"/>
          </w:tcPr>
          <w:p w:rsidR="00A30B06" w:rsidRPr="00A2535E" w:rsidRDefault="00C1558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</w:tr>
      <w:tr w:rsidR="00A30B06" w:rsidRPr="00A2535E" w:rsidTr="00F608A5">
        <w:tc>
          <w:tcPr>
            <w:tcW w:w="647" w:type="dxa"/>
          </w:tcPr>
          <w:p w:rsidR="00A30B06" w:rsidRPr="00A2535E" w:rsidRDefault="00C1558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558" w:type="dxa"/>
          </w:tcPr>
          <w:p w:rsidR="00A30B06" w:rsidRPr="00A2535E" w:rsidRDefault="00C1558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โคลงโลกนิติ</w:t>
            </w:r>
          </w:p>
        </w:tc>
        <w:tc>
          <w:tcPr>
            <w:tcW w:w="4073" w:type="dxa"/>
          </w:tcPr>
          <w:p w:rsidR="00A30B06" w:rsidRPr="00A2535E" w:rsidRDefault="00C1558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มฐ ท5.1  ม.1/1  ม1/2  ม.1/3 ม.1/4  ม.1/5         </w:t>
            </w:r>
          </w:p>
        </w:tc>
        <w:tc>
          <w:tcPr>
            <w:tcW w:w="1231" w:type="dxa"/>
          </w:tcPr>
          <w:p w:rsidR="00A30B06" w:rsidRPr="00A2535E" w:rsidRDefault="00C1558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</w:tr>
      <w:tr w:rsidR="00A30B06" w:rsidRPr="00A2535E" w:rsidTr="00F608A5">
        <w:tc>
          <w:tcPr>
            <w:tcW w:w="3205" w:type="dxa"/>
            <w:gridSpan w:val="2"/>
          </w:tcPr>
          <w:p w:rsidR="00A30B06" w:rsidRPr="00F608A5" w:rsidRDefault="00A30B06" w:rsidP="00F608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0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073" w:type="dxa"/>
          </w:tcPr>
          <w:p w:rsidR="00A30B06" w:rsidRPr="00F608A5" w:rsidRDefault="00C15583" w:rsidP="00F608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0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231" w:type="dxa"/>
          </w:tcPr>
          <w:p w:rsidR="00A30B06" w:rsidRPr="00F608A5" w:rsidRDefault="00A30B06" w:rsidP="00F608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0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6A046D" w:rsidRPr="00A2535E" w:rsidRDefault="006A046D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A63FA" w:rsidRPr="00A2535E" w:rsidRDefault="001A63F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608A5" w:rsidRPr="00A2535E" w:rsidRDefault="00F608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F608A5" w:rsidRPr="00A2535E" w:rsidTr="00087401">
        <w:tc>
          <w:tcPr>
            <w:tcW w:w="2098" w:type="dxa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096" w:type="dxa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608A5" w:rsidRPr="00A2535E" w:rsidTr="00087401">
        <w:tc>
          <w:tcPr>
            <w:tcW w:w="5707" w:type="dxa"/>
            <w:gridSpan w:val="3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ท2110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F608A5" w:rsidRPr="00A2535E" w:rsidTr="00087401">
        <w:tc>
          <w:tcPr>
            <w:tcW w:w="5092" w:type="dxa"/>
            <w:gridSpan w:val="2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ระดับชั้นมัธยมศึกษาปีที่ 1</w:t>
            </w:r>
          </w:p>
        </w:tc>
      </w:tr>
      <w:tr w:rsidR="00F608A5" w:rsidRPr="00A2535E" w:rsidTr="00087401">
        <w:tc>
          <w:tcPr>
            <w:tcW w:w="5707" w:type="dxa"/>
            <w:gridSpan w:val="3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F608A5" w:rsidRPr="00A2535E" w:rsidRDefault="00F608A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534831" w:rsidRPr="00F608A5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1A63FA" w:rsidRPr="00A2535E" w:rsidRDefault="001A63FA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608A5">
        <w:rPr>
          <w:rFonts w:ascii="TH SarabunIT๙" w:hAnsi="TH SarabunIT๙" w:cs="TH SarabunIT๙"/>
          <w:sz w:val="32"/>
          <w:szCs w:val="32"/>
          <w:cs/>
        </w:rPr>
        <w:tab/>
        <w:t xml:space="preserve">ศึกษาอ่านออกเสียงร้อยแก้วและร้อยกรอง  </w:t>
      </w:r>
      <w:r w:rsidRPr="00A2535E">
        <w:rPr>
          <w:rFonts w:ascii="TH SarabunIT๙" w:hAnsi="TH SarabunIT๙" w:cs="TH SarabunIT๙"/>
          <w:sz w:val="32"/>
          <w:szCs w:val="32"/>
          <w:cs/>
        </w:rPr>
        <w:t>จับใจความสำคัญจากเรื่องที่อ่าน  อ่านตีความ  ระบุข้อสังเกตและความสมเหตุสมผลได้เหมาะสม  รู้จักวิธีการใช้เครื่องมือหรือเครื่องใช้ในระดับที่ยากขึ้น  วิเคราะห์คุณค่าที่ได้รับจากการอ่าน  เขียนย่อความจากเรื่องที่อ่าน  เขียนแสดงความคิดเห็น  เขียนจดหมายส่วนตัวและจดหมายกิจธุระ  เขียนรายงานโครงงานได้  ประเมินความน่าเชื่อถือของสื่อ  พูดรายงานเรื่องหรือประเด็นที่ศึกษาค้นคว้า  วิเคราะห์ความแตกต่างของภาษาพูดและเขียน  แต่งบทร้อยกรอง  จำแนกและใช้สำนวนที่เป็นคำพังเพยและสุภาษิต  อธิบายคุณค่าของวรรณคดีและวรรณกรรมท้องถิ่นที่อ่าน</w:t>
      </w: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สรุปความรู้และข้อคิดจากการอ่านเพื่อประยุกต์ใช้ในชีวิตจริง  ท่องจำบทอาขยานตามที่กำหนดและบทร้อยกรองที่มีคุณค่าตามความสนใจ</w:t>
      </w:r>
    </w:p>
    <w:p w:rsidR="001A63FA" w:rsidRPr="00A2535E" w:rsidRDefault="001A63FA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โดยใช้กระบวนการอ่านและการเขียนสร้างความรู้  ความคิด  และสื่อสารอย่างมีประสิทธิภาพนำไปใช้ตัดสินใจ  และแก้ปัญหาในการดำเนินชีวิต  สามารถฟังและดูอย่างมีวิจารณญาณและสร้างสรรค์มีความเข้าใจในคุณค่าของวรรณคดีและวรรณกรรม  สามารถนำข้อคิดไปใช้ในชีวิตประจำวันได้อย่างถูกต้องและเหมาะสม  มีมารยาทในการอ่าน  การฟังและการดู  </w:t>
      </w:r>
    </w:p>
    <w:p w:rsidR="00E10A71" w:rsidRPr="00A2535E" w:rsidRDefault="001A63FA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>มีความมุ่งมั่นในการทำงาน ใฝ่เรียนรู้  มีวินัย มีความซื่อสัตย์สุจริต มีจิตสาธารณะ อยู่อย่างพอเพียง  รักชาติ ศาสน์ กษัตริย์  รักและภูมิใจในความเป็นไทย</w:t>
      </w:r>
      <w:r w:rsidR="00E10A71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E10A71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1A63FA" w:rsidRPr="00A2535E" w:rsidRDefault="001A63FA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A63FA" w:rsidRPr="00A2535E" w:rsidRDefault="001A63F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A63FA" w:rsidRPr="00A2535E" w:rsidRDefault="001A63FA" w:rsidP="00A2535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1.  จับใจความสำคัญจากเรื่องที่อ่านได้ (ท 1.1 ม.1/2)</w:t>
      </w:r>
    </w:p>
    <w:p w:rsidR="0093256F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2.  วิเคราะห์คุณค่าที่ได้รับจากการอ่านงานเขียนอย่างหลากหลายเพื่อนำไปใช้แก้ปัญหาในชีวิต </w:t>
      </w:r>
    </w:p>
    <w:p w:rsidR="001A63FA" w:rsidRPr="00A2535E" w:rsidRDefault="0093256F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A63FA" w:rsidRPr="00A2535E">
        <w:rPr>
          <w:rFonts w:ascii="TH SarabunIT๙" w:hAnsi="TH SarabunIT๙" w:cs="TH SarabunIT๙"/>
          <w:sz w:val="32"/>
          <w:szCs w:val="32"/>
          <w:cs/>
        </w:rPr>
        <w:t>(ท 1.1 ม.1/8)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3.  มีมารยาทในการอ่าน (ท 1.1 ม.1/9)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4.  เขียนเรียงความได้ (ท 2.1 ม.1/4)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5.  เขียนย่อความจากเรื่องที่อ่านได้ (ท 2.1 ม.1/5)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6.  เขียนแสดงความคิดเห็นเกี่ยวกับสาระจากสื่อที่ได้รับได้ (ท 2.1 ม.1/6)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7.  เขียนจดหมายส่วนตัวและจดหมายกิจธุระได้ (ท 2.1 ม.1/7)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8.  เขียนรายงานการศึกษาค้นคว้าและโครงงานได้ (ท 2.1 ม.1/8)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9.  มีมารยาทในการเขียน (ท 2.1 ม.1/9)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10. พูดสรุปใจความสำคัญของเรื่องที่ฟังและดูได้ (ท 3.1 ม.1/1)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11. เล่าเรื่องย่อจากเรื่องที่ฟังและดูได้ (ท 3.1 ม.1/2)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12. ประเมินความน่าเชื่อถือของสื่อที่มีเนื้อหาโน้มน้าวใจได้ (ท 3.1 ม.1/4)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13. พูดรายงานเรื่องหรือประเด็นที่ศึกษาค้นคว้าจากการฟัง การดู และการพูดได้ (ท 3.1 ม.1/5)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14. มีมารยาทในการฟัง การดู และการพูด (ท 3.1 ม.1/6)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lastRenderedPageBreak/>
        <w:t>15. สร้างคำในภาษาไทยได้ (ท 4.1 ม.1/2)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16. วิเคราะห์ชนิดและหน้าที่ของคำในประโยคได้ (ท 4.1 ม.1/3)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17. จำแนกและใช้สำนวนที่เป็นคำพังเพยและสุภาษิตได้ (ท 4.1 ม.1/6)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18. สรุปเนื้อหาวรรณคดีและวรรณกรรมที่อ่านได้ (ท 5.1 ม.1/1)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19. วิเคราะห์วรรณคดีและวรรณกรรมที่อ่านพร้อมยกเหตุผลประกอบได้ (ท 5.1 ม.1/2)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20. อธิบายคุณค่าของวรรณคดีและวรรณกรรมที่อ่านได้ (ท 5.1 ม.1/3) 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21. สรุปความรู้และข้อคิดจากการอ่านเพื่อประยุกต์ใช้ในชีวิตจริงได้ (ท 5.1 ม.1/4) </w:t>
      </w:r>
    </w:p>
    <w:p w:rsidR="001A63FA" w:rsidRPr="00A2535E" w:rsidRDefault="001A63F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22. แต่งบทร้อยกรองได้ (ท 4.1 ม.1/5) </w:t>
      </w:r>
    </w:p>
    <w:p w:rsidR="001A63FA" w:rsidRPr="00A2535E" w:rsidRDefault="001A63F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A63FA" w:rsidRPr="00A2535E" w:rsidRDefault="001A63F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6"/>
        <w:gridCol w:w="627"/>
        <w:gridCol w:w="969"/>
        <w:gridCol w:w="1194"/>
        <w:gridCol w:w="596"/>
        <w:gridCol w:w="2556"/>
        <w:gridCol w:w="1274"/>
      </w:tblGrid>
      <w:tr w:rsidR="001A63FA" w:rsidRPr="00A2535E" w:rsidTr="00872834">
        <w:tc>
          <w:tcPr>
            <w:tcW w:w="8362" w:type="dxa"/>
            <w:gridSpan w:val="7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63FA" w:rsidRPr="00A2535E" w:rsidTr="00872834">
        <w:tc>
          <w:tcPr>
            <w:tcW w:w="1146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5</w:t>
            </w:r>
          </w:p>
        </w:tc>
        <w:tc>
          <w:tcPr>
            <w:tcW w:w="1194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556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</w:t>
            </w:r>
            <w:r w:rsidR="008728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872834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274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63FA" w:rsidRPr="00A2535E" w:rsidTr="00872834">
        <w:tc>
          <w:tcPr>
            <w:tcW w:w="1146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9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22</w:t>
            </w:r>
          </w:p>
        </w:tc>
        <w:tc>
          <w:tcPr>
            <w:tcW w:w="1194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556" w:type="dxa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35</w:t>
            </w:r>
            <w:r w:rsidR="008728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872834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63FA" w:rsidRPr="00A2535E" w:rsidTr="00872834">
        <w:tc>
          <w:tcPr>
            <w:tcW w:w="7088" w:type="dxa"/>
            <w:gridSpan w:val="6"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1A63FA" w:rsidRPr="00A2535E" w:rsidRDefault="001A63F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A63FA" w:rsidRPr="00A2535E" w:rsidRDefault="001A63F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A63FA" w:rsidRPr="00A2535E" w:rsidRDefault="001A63F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691" w:rsidRPr="00A2535E" w:rsidRDefault="008C269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691" w:rsidRPr="00A2535E" w:rsidRDefault="008C269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691" w:rsidRPr="00A2535E" w:rsidRDefault="008C269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691" w:rsidRPr="00A2535E" w:rsidRDefault="008C269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691" w:rsidRPr="00A2535E" w:rsidRDefault="008C269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Pr="00A2535E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872834" w:rsidRPr="00A2535E" w:rsidTr="00087401">
        <w:tc>
          <w:tcPr>
            <w:tcW w:w="2098" w:type="dxa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096" w:type="dxa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834" w:rsidRPr="00A2535E" w:rsidTr="00087401">
        <w:tc>
          <w:tcPr>
            <w:tcW w:w="5707" w:type="dxa"/>
            <w:gridSpan w:val="3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ท2110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872834" w:rsidRPr="00A2535E" w:rsidTr="00087401">
        <w:tc>
          <w:tcPr>
            <w:tcW w:w="5092" w:type="dxa"/>
            <w:gridSpan w:val="2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ระดับชั้นมัธยมศึกษาปีที่ 1</w:t>
            </w:r>
          </w:p>
        </w:tc>
      </w:tr>
      <w:tr w:rsidR="00872834" w:rsidRPr="00A2535E" w:rsidTr="00087401">
        <w:tc>
          <w:tcPr>
            <w:tcW w:w="5707" w:type="dxa"/>
            <w:gridSpan w:val="3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8C2691" w:rsidRPr="00A2535E" w:rsidRDefault="008C269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600"/>
        <w:gridCol w:w="3090"/>
        <w:gridCol w:w="1170"/>
      </w:tblGrid>
      <w:tr w:rsidR="008C2691" w:rsidRPr="00A2535E" w:rsidTr="00872834">
        <w:tc>
          <w:tcPr>
            <w:tcW w:w="4248" w:type="dxa"/>
            <w:gridSpan w:val="2"/>
          </w:tcPr>
          <w:p w:rsidR="008C2691" w:rsidRPr="00A2535E" w:rsidRDefault="008C2691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090" w:type="dxa"/>
          </w:tcPr>
          <w:p w:rsidR="008C2691" w:rsidRPr="00A2535E" w:rsidRDefault="008C2691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8C2691" w:rsidRPr="00A2535E" w:rsidRDefault="008C2691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00" w:type="dxa"/>
          </w:tcPr>
          <w:p w:rsidR="005F4A04" w:rsidRPr="00A2535E" w:rsidRDefault="005F4A04" w:rsidP="0087283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วิเคราะห์ชนิดและหน้าที่ของคำในภาษา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ม.1/1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คำพ้อง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ม.1/3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สำนวนที่เป็นคำพังเพยและสุภาษิต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การฟังและการดู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ท3.1  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ม.1/4  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การพูดประเภทต่างๆ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ท3.1  ม.1/1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ม.1/5 ม.1/6  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การอ่านอย่างวิเคราะห์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ท1.1  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การอ่านพิจารณาเรื่องสั้น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ท1.1  ม.1/2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การเขียนประเภทต่างๆ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.1   ม.1/4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ม.1/5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6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การเขียนรายงานและการเขียน</w:t>
            </w:r>
          </w:p>
        </w:tc>
        <w:tc>
          <w:tcPr>
            <w:tcW w:w="3090" w:type="dxa"/>
          </w:tcPr>
          <w:p w:rsidR="005F4A04" w:rsidRPr="00A2535E" w:rsidRDefault="005F4A04" w:rsidP="00872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ท2.1  ม.1/8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การแต่งคำประพันธ์ประเภทกาพย์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 ม.1/5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กาพย์พระไชยสุริยา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ท5.1  ม.1/1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ม.1/5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</w:tr>
      <w:tr w:rsidR="005F4A04" w:rsidRPr="00A2535E" w:rsidTr="00872834">
        <w:tc>
          <w:tcPr>
            <w:tcW w:w="648" w:type="dxa"/>
          </w:tcPr>
          <w:p w:rsidR="005F4A04" w:rsidRPr="00A2535E" w:rsidRDefault="005F4A0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60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สุภาษิตพระร่วง</w:t>
            </w:r>
          </w:p>
        </w:tc>
        <w:tc>
          <w:tcPr>
            <w:tcW w:w="3090" w:type="dxa"/>
          </w:tcPr>
          <w:p w:rsidR="005F4A04" w:rsidRPr="00A2535E" w:rsidRDefault="005F4A04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ท5.1 ม.1/1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ม.1/5</w:t>
            </w:r>
          </w:p>
        </w:tc>
        <w:tc>
          <w:tcPr>
            <w:tcW w:w="1170" w:type="dxa"/>
          </w:tcPr>
          <w:p w:rsidR="005F4A04" w:rsidRPr="00A2535E" w:rsidRDefault="005F4A0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5F4A04" w:rsidRPr="00A2535E" w:rsidTr="00872834">
        <w:tc>
          <w:tcPr>
            <w:tcW w:w="4248" w:type="dxa"/>
            <w:gridSpan w:val="2"/>
          </w:tcPr>
          <w:p w:rsidR="005F4A04" w:rsidRPr="00872834" w:rsidRDefault="005F4A04" w:rsidP="0087283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728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090" w:type="dxa"/>
          </w:tcPr>
          <w:p w:rsidR="005F4A04" w:rsidRPr="00872834" w:rsidRDefault="00114507" w:rsidP="0087283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28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1170" w:type="dxa"/>
          </w:tcPr>
          <w:p w:rsidR="005F4A04" w:rsidRPr="00872834" w:rsidRDefault="005F4A04" w:rsidP="0087283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728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8C2691" w:rsidRPr="00A2535E" w:rsidRDefault="008C269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E3D09" w:rsidRPr="00A2535E" w:rsidRDefault="005E3D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3256F" w:rsidRPr="00A2535E" w:rsidRDefault="0093256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3256F" w:rsidRPr="00A2535E" w:rsidRDefault="0093256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3256F" w:rsidRDefault="0093256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EE5" w:rsidRDefault="00423E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834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872834" w:rsidRPr="00A2535E" w:rsidTr="00087401">
        <w:tc>
          <w:tcPr>
            <w:tcW w:w="2098" w:type="dxa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096" w:type="dxa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834" w:rsidRPr="00A2535E" w:rsidTr="00087401">
        <w:tc>
          <w:tcPr>
            <w:tcW w:w="5707" w:type="dxa"/>
            <w:gridSpan w:val="3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872834" w:rsidRPr="00A2535E" w:rsidTr="00087401">
        <w:tc>
          <w:tcPr>
            <w:tcW w:w="5092" w:type="dxa"/>
            <w:gridSpan w:val="2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872834" w:rsidRPr="00A2535E" w:rsidTr="00087401">
        <w:tc>
          <w:tcPr>
            <w:tcW w:w="5707" w:type="dxa"/>
            <w:gridSpan w:val="3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872834" w:rsidRPr="00A2535E" w:rsidRDefault="0087283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872834" w:rsidRPr="00A2535E" w:rsidRDefault="0087283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0215B" w:rsidRPr="00A2535E" w:rsidRDefault="0040215B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</w:r>
      <w:r w:rsidR="00556FE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ศึกษาหลักการอ่านจับใจความ สรุปความ และอธิบายรายละเอียดจากเรื่องที่อ่าน โดยเลือกอ่านตามความสนใจ รู้จักเขียนผังความคิดเพื่อแสดงความเข้าใจในบทเรียนต่างๆ ที่อ่าน  อภิปรายแสดงความคิดเห็นและข้อโต้แย้งเกี่ยวกับเรื่องที่อ่าน วิเคราะห์และจำแนกข้อเท็จจริง ข้อมูลสนับสนุน  และข้อคิดเห็น จากบทความ วรรณคดี วรรณกรรม และวรรณกรรมท้องถิ่นที่อ่าน ระบุข้อสังเกตการชวนเชื่อ การโน้มน้าว  หรือความสมเหตุสมผลของงานเขียน มีมารยาทในการอ่านที่ถูกต้องเหมาะสม  และเรียนรู้รูปแบบการเขียนอักษรไทยแล้วนำไปเป็นแบบอย่างในการเขียนคัดลายมือ ด้วยตัวบรรจงครึ่งบรรทัด  ฝึกเขียนบรรยายและพรรณนาตามรูปแบบที่กำหนดให้  เขียนเรียงความเกี่ยวกับประสบการณ์ที่เกิดขึ้นกับตัวเอง  เขียนย่อความจากสื่อต่างๆ ได้อย่างเหมาะสม    เขียนจดหมายกิจธุระ  เขียนวิเคราะห์  วิจารณ์และแสดงความรู้  ความคิดเห็น หรือโต้แย้งในบทความ วรรณคดี วรรณกรรม และวรรณกรรมท้องถิ่นที่อ่านอย่างมีเหตุผล มีมารยาทในการเขียน  พูดสรุปใจความสำคัญของเรื่องที่ฟังและดู วิเคราะห์ข้อเท็จจริง ข้อคิดเห็นและความน่าเชื่อถือของข่าวสารจากสื่อต่างๆ วิเคราะห์และวิจารณ์จากเรื่องที่ฟังและดูอย่างมีเหตุผล  เพื่อนำข้อคิดมาประยุกต์ใช้ในการดำเนินชีวิต  พูดในโอกาสต่าง ๆ ได้ตรงตามวัตถุประสงค์  มีมารยาทในการฟัง  การดู  และการพูด  </w:t>
      </w:r>
    </w:p>
    <w:p w:rsidR="0040215B" w:rsidRPr="00A2535E" w:rsidRDefault="00556FE6" w:rsidP="00A2535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0215B" w:rsidRPr="00A2535E">
        <w:rPr>
          <w:rFonts w:ascii="TH SarabunIT๙" w:hAnsi="TH SarabunIT๙" w:cs="TH SarabunIT๙"/>
          <w:sz w:val="32"/>
          <w:szCs w:val="32"/>
          <w:cs/>
        </w:rPr>
        <w:t xml:space="preserve">โดยใช้กระบวนการอ่านสร้างความรู้และความคิดเพื่อนำไปใช้ตัดสินใจ  แก้ปัญหาในการดำเนินชีวิต มีนิสัยรักการอ่าน  </w:t>
      </w:r>
    </w:p>
    <w:p w:rsidR="00E10A71" w:rsidRPr="00A2535E" w:rsidRDefault="00556FE6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0215B" w:rsidRPr="00A2535E">
        <w:rPr>
          <w:rFonts w:ascii="TH SarabunIT๙" w:hAnsi="TH SarabunIT๙" w:cs="TH SarabunIT๙"/>
          <w:sz w:val="32"/>
          <w:szCs w:val="32"/>
          <w:cs/>
        </w:rPr>
        <w:t>มีความมุ่งมั่นในการทำงาน ใฝ่เรียนรู้  มีวินัย มีความซื่อสัตย์สุจริต มีจิตสาธารณะ อยู่อย่างพอเพียง รักชาติ ศาสน์ กษัตริย์  รักและภูมิใจในความเป็นไทย</w:t>
      </w:r>
      <w:r w:rsidR="00E10A71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E10A71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40215B" w:rsidRPr="00A2535E" w:rsidRDefault="0040215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A0532" w:rsidRPr="00072B72" w:rsidRDefault="00DA0532" w:rsidP="00A2535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72B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1.  </w:t>
      </w:r>
      <w:r w:rsidR="00182892" w:rsidRPr="00A2535E">
        <w:rPr>
          <w:rFonts w:ascii="TH SarabunIT๙" w:hAnsi="TH SarabunIT๙" w:cs="TH SarabunIT๙"/>
          <w:sz w:val="32"/>
          <w:szCs w:val="32"/>
          <w:cs/>
        </w:rPr>
        <w:t>อ่านออกเสียงบทร้อยแก้ว และบทร้อยกรองได้ถูกต้อง (ท 1.1  ม.2/1)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2.  เขียนผังความคิดเพื่อแสดงความเข้าใจในบทเรียนต่างๆ ทีอ่าน (ท 1.1  ม.2/3)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3.  มีมารยาทในการอ่าน (ท 1.1  ม.2/8)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4.  เขียนบรรยายและพรรณนา (ท 2.1  ม.2/2)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5.  เขียนเรียงความ   (ท 2.1  ม.2/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6.  ย่อความ (ท 2.1  ม.2/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7.  เขียนรายงานการศึกษาค้นคว้า (ท 2.1  ม.2/5)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8.  มีมารยาทในการเขียน (ท 2.1  ม.2/8)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9. พูดสรุปใจความสำคัญของเรื่องที่ฟังและดู (ท 3.1  ม.2/1)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10. วิเคราะห์ข้อเท็จจริง ข้อคิดเห็น และความน่าเชื่อถือของข่าวสารจากสื่อต่างๆ (ท 3.1  ม.2/2)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11. วิเคราะห์และวิจารณ์เรื่องที่ฟังและดูอย่างมีเหตุผล เพื่อนำข้อคิดมาประยุกต์ใช้ในการดำเนินชีวิต 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(ท 3.1 ม.2/3)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12. มีมารยาทในการฟัง การดู และการพูด (ท 3.1 ม.2/6)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13. สร้างคำในภาษาไทยได้ (ท 4.1 ม.2/1) 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14. วิเคราะห์โครงสร้างประโยคสามัญ ประโยครวม และประโยคซ้อน (ท 4.1 ม.2/2)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15. แต่งบทร้อยกรอง (ท 4.1 ม.2/3)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16. สรุปเนื้อหาวรรณคดีและวรรณกรรมที่อ่านในระดับที่ยากขึ้น (ท 5.1  ม.2/1)</w:t>
      </w:r>
    </w:p>
    <w:p w:rsidR="001A002B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17. วิเคราะห์และวิจารณ์วรรณคดี วรรณกรรม และวรรณกรรมท้องถิ่นที่อ่าน พร้อมยกเหตุผล</w:t>
      </w:r>
      <w:r w:rsidR="001A002B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A0532" w:rsidRPr="00A2535E" w:rsidRDefault="001A002B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DA0532" w:rsidRPr="00A2535E">
        <w:rPr>
          <w:rFonts w:ascii="TH SarabunIT๙" w:hAnsi="TH SarabunIT๙" w:cs="TH SarabunIT๙"/>
          <w:sz w:val="32"/>
          <w:szCs w:val="32"/>
          <w:cs/>
        </w:rPr>
        <w:t>ประกอบ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A0532" w:rsidRPr="00A2535E">
        <w:rPr>
          <w:rFonts w:ascii="TH SarabunIT๙" w:hAnsi="TH SarabunIT๙" w:cs="TH SarabunIT๙"/>
          <w:sz w:val="32"/>
          <w:szCs w:val="32"/>
          <w:cs/>
        </w:rPr>
        <w:t>(ท 5.1  ม.2/2)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18. อธิบายคุณค่าของวรรณคดีและวรรณกรรมที่อ่าน (ท 5.1  ม.2/3)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19.  สรุปความรู้และข้อคิดจากการอ่านไปประยุกต์ใช้ในชีวิตจริง (ท 5.1  ม.2/4)</w:t>
      </w:r>
    </w:p>
    <w:p w:rsidR="00DA0532" w:rsidRPr="00A2535E" w:rsidRDefault="00DA053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20.  ท่องจำบทอาขยานตามที่กำหนดให้และบทร้อยกรองที่มีคุณค่าตามความสนใจ (ท 5.1  ม.2/5)</w:t>
      </w:r>
    </w:p>
    <w:p w:rsidR="00534831" w:rsidRPr="00A2535E" w:rsidRDefault="00534831" w:rsidP="00A2535E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6"/>
        <w:gridCol w:w="627"/>
        <w:gridCol w:w="969"/>
        <w:gridCol w:w="1194"/>
        <w:gridCol w:w="596"/>
        <w:gridCol w:w="2839"/>
        <w:gridCol w:w="991"/>
      </w:tblGrid>
      <w:tr w:rsidR="001A002B" w:rsidRPr="00A2535E" w:rsidTr="001B27B9">
        <w:tc>
          <w:tcPr>
            <w:tcW w:w="8362" w:type="dxa"/>
            <w:gridSpan w:val="7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002B" w:rsidRPr="00A2535E" w:rsidTr="001B27B9">
        <w:tc>
          <w:tcPr>
            <w:tcW w:w="1146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5</w:t>
            </w:r>
          </w:p>
        </w:tc>
        <w:tc>
          <w:tcPr>
            <w:tcW w:w="1194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839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</w:t>
            </w:r>
            <w:r w:rsidR="001B27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1B27B9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991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002B" w:rsidRPr="00A2535E" w:rsidTr="001B27B9">
        <w:tc>
          <w:tcPr>
            <w:tcW w:w="1146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9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20</w:t>
            </w:r>
          </w:p>
        </w:tc>
        <w:tc>
          <w:tcPr>
            <w:tcW w:w="1194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839" w:type="dxa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32</w:t>
            </w:r>
            <w:r w:rsidR="001B27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1B27B9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002B" w:rsidRPr="00A2535E" w:rsidTr="001B27B9">
        <w:tc>
          <w:tcPr>
            <w:tcW w:w="7371" w:type="dxa"/>
            <w:gridSpan w:val="6"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1A002B" w:rsidRPr="00A2535E" w:rsidRDefault="001A00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A002B" w:rsidRPr="00A2535E" w:rsidRDefault="001A002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A002B" w:rsidRPr="00A2535E" w:rsidRDefault="001A002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A002B" w:rsidRDefault="001A002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56FE6" w:rsidRPr="00A2535E" w:rsidRDefault="00556FE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A002B" w:rsidRPr="00A2535E" w:rsidRDefault="001A002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072B72" w:rsidRPr="00A2535E" w:rsidTr="00087401">
        <w:tc>
          <w:tcPr>
            <w:tcW w:w="2098" w:type="dxa"/>
            <w:shd w:val="clear" w:color="auto" w:fill="auto"/>
          </w:tcPr>
          <w:p w:rsidR="00072B72" w:rsidRPr="00A2535E" w:rsidRDefault="00072B7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072B72" w:rsidRPr="00A2535E" w:rsidRDefault="00072B72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072B72" w:rsidRPr="00A2535E" w:rsidRDefault="00072B7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72B72" w:rsidRPr="00A2535E" w:rsidTr="00087401">
        <w:tc>
          <w:tcPr>
            <w:tcW w:w="5707" w:type="dxa"/>
            <w:gridSpan w:val="3"/>
            <w:shd w:val="clear" w:color="auto" w:fill="auto"/>
          </w:tcPr>
          <w:p w:rsidR="00072B72" w:rsidRPr="00A2535E" w:rsidRDefault="00072B7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072B72" w:rsidRPr="00A2535E" w:rsidRDefault="00072B72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072B72" w:rsidRPr="00A2535E" w:rsidTr="00087401">
        <w:tc>
          <w:tcPr>
            <w:tcW w:w="5092" w:type="dxa"/>
            <w:gridSpan w:val="2"/>
            <w:shd w:val="clear" w:color="auto" w:fill="auto"/>
          </w:tcPr>
          <w:p w:rsidR="00072B72" w:rsidRPr="00A2535E" w:rsidRDefault="00072B7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072B72" w:rsidRPr="00A2535E" w:rsidRDefault="00072B72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072B72" w:rsidRPr="00A2535E" w:rsidTr="00087401">
        <w:tc>
          <w:tcPr>
            <w:tcW w:w="5707" w:type="dxa"/>
            <w:gridSpan w:val="3"/>
            <w:shd w:val="clear" w:color="auto" w:fill="auto"/>
          </w:tcPr>
          <w:p w:rsidR="00072B72" w:rsidRPr="00A2535E" w:rsidRDefault="00072B7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072B72" w:rsidRPr="00A2535E" w:rsidRDefault="00072B72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1A002B" w:rsidRPr="00A2535E" w:rsidRDefault="001A002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316"/>
        <w:gridCol w:w="3374"/>
        <w:gridCol w:w="1170"/>
      </w:tblGrid>
      <w:tr w:rsidR="00C9387C" w:rsidRPr="00A2535E" w:rsidTr="001B27B9">
        <w:tc>
          <w:tcPr>
            <w:tcW w:w="3964" w:type="dxa"/>
            <w:gridSpan w:val="2"/>
          </w:tcPr>
          <w:p w:rsidR="00C9387C" w:rsidRPr="00A2535E" w:rsidRDefault="00C9387C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374" w:type="dxa"/>
          </w:tcPr>
          <w:p w:rsidR="00C9387C" w:rsidRPr="00A2535E" w:rsidRDefault="00C9387C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C9387C" w:rsidRPr="00A2535E" w:rsidRDefault="00C9387C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B2337" w:rsidRPr="00A2535E" w:rsidTr="001B27B9"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16" w:type="dxa"/>
          </w:tcPr>
          <w:p w:rsidR="00CB2337" w:rsidRPr="00A2535E" w:rsidRDefault="00CB2337" w:rsidP="001B2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การสร้างคำในภาษาไทยคำสมาส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CB2337" w:rsidRPr="00A2535E" w:rsidRDefault="00CB2337" w:rsidP="001B27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B2337" w:rsidRPr="00A2535E" w:rsidTr="001B27B9"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316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รูปแบบของประโยคในภาษาไทย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CB2337" w:rsidRPr="00A2535E" w:rsidRDefault="00CB2337" w:rsidP="001B27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B2337" w:rsidRPr="00A2535E" w:rsidTr="001B27B9"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316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 และการดู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6                            </w:t>
            </w:r>
          </w:p>
        </w:tc>
        <w:tc>
          <w:tcPr>
            <w:tcW w:w="1170" w:type="dxa"/>
          </w:tcPr>
          <w:p w:rsidR="00CB2337" w:rsidRPr="00A2535E" w:rsidRDefault="00CB2337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B2337" w:rsidRPr="00A2535E" w:rsidTr="001B27B9"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316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="00DE1FB5"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:rsidR="00CB2337" w:rsidRPr="00A2535E" w:rsidRDefault="00CB2337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CB2337" w:rsidRPr="00A2535E" w:rsidTr="001B27B9"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316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3374" w:type="dxa"/>
          </w:tcPr>
          <w:p w:rsidR="00CB2337" w:rsidRPr="00A2535E" w:rsidRDefault="00CB2337" w:rsidP="001B2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ม.2/1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B27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8     </w:t>
            </w:r>
          </w:p>
        </w:tc>
        <w:tc>
          <w:tcPr>
            <w:tcW w:w="1170" w:type="dxa"/>
          </w:tcPr>
          <w:p w:rsidR="00CB2337" w:rsidRPr="00A2535E" w:rsidRDefault="00CB2337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  <w:p w:rsidR="00CB2337" w:rsidRPr="00A2535E" w:rsidRDefault="00CB2337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2337" w:rsidRPr="00A2535E" w:rsidTr="001B27B9"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316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การแต่งคำประพันธ์ประเภทกลอน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 4.1  ม.2/3</w:t>
            </w:r>
          </w:p>
        </w:tc>
        <w:tc>
          <w:tcPr>
            <w:tcW w:w="1170" w:type="dxa"/>
          </w:tcPr>
          <w:p w:rsidR="00CB2337" w:rsidRPr="00A2535E" w:rsidRDefault="00CB2337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CB2337" w:rsidRPr="00A2535E" w:rsidTr="001B27B9"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316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="007963E5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963E5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3E5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3E5"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:rsidR="00CB2337" w:rsidRPr="00A2535E" w:rsidRDefault="00CB2337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CB2337" w:rsidRPr="00A2535E" w:rsidTr="001B27B9"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316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ศิลาจารึกหลักที่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</w:p>
        </w:tc>
        <w:tc>
          <w:tcPr>
            <w:tcW w:w="1170" w:type="dxa"/>
          </w:tcPr>
          <w:p w:rsidR="00CB2337" w:rsidRPr="00A2535E" w:rsidRDefault="00CB2337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CB2337" w:rsidRPr="00A2535E" w:rsidTr="001B27B9">
        <w:trPr>
          <w:trHeight w:val="538"/>
        </w:trPr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316" w:type="dxa"/>
          </w:tcPr>
          <w:p w:rsidR="001B27B9" w:rsidRDefault="00CB2337" w:rsidP="001B2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บทเสภาสามัคคีเสวก  </w:t>
            </w:r>
          </w:p>
          <w:p w:rsidR="00CB2337" w:rsidRPr="00A2535E" w:rsidRDefault="00CB2337" w:rsidP="001B2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ตอน  วิศวกรรมมา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5        </w:t>
            </w:r>
          </w:p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CB2337" w:rsidRPr="00A2535E" w:rsidRDefault="00CB2337" w:rsidP="001B27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CB2337" w:rsidRPr="00A2535E" w:rsidTr="001B27B9">
        <w:tc>
          <w:tcPr>
            <w:tcW w:w="648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316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บทละครใน  เรื่อง  รามเกียรติ์  ตอน นารายณ์ปราบนนทก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ม.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proofErr w:type="gram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</w:p>
        </w:tc>
        <w:tc>
          <w:tcPr>
            <w:tcW w:w="1170" w:type="dxa"/>
          </w:tcPr>
          <w:p w:rsidR="00CB2337" w:rsidRPr="00A2535E" w:rsidRDefault="00CB2337" w:rsidP="001B27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CB2337" w:rsidRPr="00A2535E" w:rsidTr="001B27B9">
        <w:tc>
          <w:tcPr>
            <w:tcW w:w="3964" w:type="dxa"/>
            <w:gridSpan w:val="2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3374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170" w:type="dxa"/>
          </w:tcPr>
          <w:p w:rsidR="00CB2337" w:rsidRPr="00A2535E" w:rsidRDefault="00CB2337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 60</w:t>
            </w:r>
          </w:p>
        </w:tc>
      </w:tr>
    </w:tbl>
    <w:p w:rsidR="00C9387C" w:rsidRPr="00A2535E" w:rsidRDefault="00C9387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566B3" w:rsidRPr="00A2535E" w:rsidRDefault="004566B3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566B3" w:rsidRPr="00A2535E" w:rsidRDefault="004566B3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F4F61" w:rsidRDefault="002F4F6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204913" w:rsidRPr="00A2535E" w:rsidTr="00087401">
        <w:tc>
          <w:tcPr>
            <w:tcW w:w="2098" w:type="dxa"/>
            <w:shd w:val="clear" w:color="auto" w:fill="auto"/>
          </w:tcPr>
          <w:p w:rsidR="00204913" w:rsidRPr="00A2535E" w:rsidRDefault="0020491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204913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="00204913"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204913" w:rsidRPr="00A2535E" w:rsidRDefault="0020491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4913" w:rsidRPr="00A2535E" w:rsidTr="00087401">
        <w:tc>
          <w:tcPr>
            <w:tcW w:w="5707" w:type="dxa"/>
            <w:gridSpan w:val="3"/>
            <w:shd w:val="clear" w:color="auto" w:fill="auto"/>
          </w:tcPr>
          <w:p w:rsidR="00204913" w:rsidRPr="00A2535E" w:rsidRDefault="0020491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 w:rsidR="00481F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04913" w:rsidRPr="00A2535E" w:rsidRDefault="00204913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 w:rsidR="00481F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204913" w:rsidRPr="00A2535E" w:rsidTr="00087401">
        <w:tc>
          <w:tcPr>
            <w:tcW w:w="5092" w:type="dxa"/>
            <w:gridSpan w:val="2"/>
            <w:shd w:val="clear" w:color="auto" w:fill="auto"/>
          </w:tcPr>
          <w:p w:rsidR="00204913" w:rsidRPr="00A2535E" w:rsidRDefault="0020491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204913" w:rsidRPr="00A2535E" w:rsidRDefault="00204913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204913" w:rsidRPr="00A2535E" w:rsidTr="00087401">
        <w:tc>
          <w:tcPr>
            <w:tcW w:w="5707" w:type="dxa"/>
            <w:gridSpan w:val="3"/>
            <w:shd w:val="clear" w:color="auto" w:fill="auto"/>
          </w:tcPr>
          <w:p w:rsidR="00204913" w:rsidRPr="00A2535E" w:rsidRDefault="0020491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04913" w:rsidRPr="00A2535E" w:rsidRDefault="00204913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1B27B9" w:rsidRDefault="001B27B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54A58" w:rsidRPr="00A2535E" w:rsidRDefault="00054A58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 xml:space="preserve">ศึกษาการอ่านออกเสียงบทร้อยแก้วและบทร้อยกรอง  อ่านหนังสือ  บทความ  หรือคำประพันธ์อย่างหลากหลาย  และประเมินคุณค่าหรือแนวคิดที่ได้จากการอ่านเพื่อนำไปใช้แก้ปัญหา   เขียนรายงานการศึกษาค้นคว้า สร้างคำในภาษาไทย  วิเคราะห์โครงสร้างประโยคสามัญ  ประโยคความรวม  และประโยคซ้อน  แต่งบทร้อยกรอง  ใช้คำราชาศัพท์  รวมและอธิบายความหมายของคำภาษาต่างประเทศที่ใช้ในภาษาไทย  เรียนรู้เรื่องวรรณคดีและวรรณกรรมไทย สรุปเนื้อหาวรรณคดีและวรรณกรรมที่อ่านในระดับที่ยากขึ้น  วิเคราะห์และวิจารณ์วรรณคดี วรรณกรรม และวรรณกรรมทองถิ่นที่อ่าน  พร้อมยกเหตุผลประกอบ  อธิบายคุณค่าของวรรณคดีและวรรณกรรมที่อ่าน  สรุปความรู้ และข้อคิดจากการอ่านไปประยุกต์ใช้ในชีวิตจริง  ท่องจำบทอาขยานที่กำหนดและบทร้อยกรองที่มีคุณค่าตามความสนใจ โดยใช้กระบวนการทางด้านภาษาไทยเข้าใจธรรมชาติของภาษาและหลักภาษาไทย  การเปลี่ยนแปลงของภาษา และพลังของภาษา  ภูมิปัญญาทางภาษา  และรักษาภาษาไทยไว้เป็นสมบัติของชาติ  รักความเป็นไทยเห็นคุณค่าและนำมาประยุกต์ใช้ในชีวิตจริง </w:t>
      </w:r>
    </w:p>
    <w:p w:rsidR="002F4F61" w:rsidRDefault="00054A58" w:rsidP="00481FC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โดยใช้กระบวนการอ่านสร้างความรู้และความคิดเพื่อนำไปใช้ตัดสินใจ  แก้ปัญหาในการดำเนินชีวิต มีนิสัยรักการอ่าน  </w:t>
      </w:r>
    </w:p>
    <w:p w:rsidR="00E10A71" w:rsidRPr="00A2535E" w:rsidRDefault="00054A58" w:rsidP="002F4F61">
      <w:pPr>
        <w:ind w:firstLine="720"/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มีความมุ่งมั่นในการทำงาน ใฝ่เรียนรู้  มีวินัย มีความซื่อสัตย์สุจริต มีจิตสาธารณะ อยู่อย่างพอเพียง  รักชาติ ศาสน์ กษัตริย์  รักและภูมิใจในความเป็นไทย</w:t>
      </w:r>
      <w:r w:rsidR="00E10A71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E10A71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</w:p>
    <w:p w:rsidR="00054A58" w:rsidRPr="00A2535E" w:rsidRDefault="00054A58" w:rsidP="00A2535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182892" w:rsidRPr="00A2535E" w:rsidRDefault="00054A58" w:rsidP="00A2535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182892" w:rsidRPr="00A2535E">
        <w:rPr>
          <w:rFonts w:ascii="TH SarabunIT๙" w:hAnsi="TH SarabunIT๙" w:cs="TH SarabunIT๙"/>
          <w:sz w:val="32"/>
          <w:szCs w:val="32"/>
          <w:cs/>
        </w:rPr>
        <w:t>จับใจความสำคัญ สรุปความ และอธิบายรายละเอียดจากเรื่องที่อ่าน (ท 1.1  ม.2/2)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2. อภิปรายแสดงความคิดเห็น และข้อโต้แย้งเกี่ยวกับเรื่องที่อ่าน (ท 1.1  ม.2/4)</w:t>
      </w:r>
    </w:p>
    <w:p w:rsidR="00481FC1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3. วิเคราะห์และจำแนกข้อเท็จจริง ข้อมูลสนับสนุน และข้อคิดเห็นจากบทความที่อ่าน (ท 1.1 </w:t>
      </w:r>
    </w:p>
    <w:p w:rsidR="00054A58" w:rsidRPr="00A2535E" w:rsidRDefault="00481FC1" w:rsidP="00A2535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54A58" w:rsidRPr="00A2535E">
        <w:rPr>
          <w:rFonts w:ascii="TH SarabunIT๙" w:hAnsi="TH SarabunIT๙" w:cs="TH SarabunIT๙"/>
          <w:sz w:val="32"/>
          <w:szCs w:val="32"/>
          <w:cs/>
        </w:rPr>
        <w:t xml:space="preserve"> ม.2/5)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DE1FB5" w:rsidRPr="00A2535E">
        <w:rPr>
          <w:rFonts w:ascii="TH SarabunIT๙" w:hAnsi="TH SarabunIT๙" w:cs="TH SarabunIT๙"/>
          <w:sz w:val="32"/>
          <w:szCs w:val="32"/>
          <w:cs/>
        </w:rPr>
        <w:t>ระบุข้อสังเกตการชวนเชื่อ การโน้มน้าว หรือความสมเหตุสมผลของงานเขียน  (ท 1.1  ม.2/6)</w:t>
      </w:r>
    </w:p>
    <w:p w:rsidR="00DE1FB5" w:rsidRPr="00A2535E" w:rsidRDefault="0018289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5.  </w:t>
      </w:r>
      <w:r w:rsidR="00DE1FB5" w:rsidRPr="00A2535E">
        <w:rPr>
          <w:rFonts w:ascii="TH SarabunIT๙" w:hAnsi="TH SarabunIT๙" w:cs="TH SarabunIT๙"/>
          <w:sz w:val="32"/>
          <w:szCs w:val="32"/>
          <w:cs/>
        </w:rPr>
        <w:t>อ่านหนังสือ บทความ หรือคำประพันธ์อย่างหลากหลายและประเมินคุณค่าหรือแนวคิดที่ได้จาก</w:t>
      </w:r>
    </w:p>
    <w:p w:rsidR="00DE1FB5" w:rsidRPr="00A2535E" w:rsidRDefault="00DE1FB5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การอ่านเพื่อนำไปใช้แก้ปัญหาในชีวิต (ท 1.1  ม.2/7)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6.  เขียนจดหมายกิจธุระ (ท 2.1  ม.2/6)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7.  เขียนวิเคราะห์ วิจารณ์ และแสดงความรู้ ความคิดเห็นหรือโต้แย้งในเรื่องที่อ่านอย่างมีเหตุผล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(ท 2.1  ม.2/7)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8.  มีมารยาทในการเขียน   (ท 2.1  ม.2/8)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9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พูดสรุปใจความสำคัญของเรื่องที่ฟังและดู (ท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3.1  ม.2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/1)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10. วิเคราะห์และวิจารณ์เรื่องที่ฟังและดูอย่างมีเหตุผลเพื่อนำข้อคิดมาประยุกต์ใช้ในการดำเนินชีวิต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(ท 3.1  ม.2/3)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11. พูดในโอกาสต่างๆ ได้ตรงตามวัตถุประสงค์ (ท 3.1  ม.2/4)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lastRenderedPageBreak/>
        <w:t>12. พูดรายงานเรื่องหรือประเด็นที่ศึกษาค้นคว้า (ท 3.1  ม.2/5)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13. มีมารยาทในการฟัง การดู และการพูด (ท 3.1  ม.2/6)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14. ใช้คำราชาศัพท์ (ท 4.1  ม.2/4)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15. รวบรวมและอธิบายความหมายของคำภาษาต่างประเทศที่ใช้ในภาษาไทย (ท 4.1  ม.2/5)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16. สรุปเนื้อหาวรรณคดีและวรรณกรรมที่อ่านในระดับที่ยากขึ้น (ท 5.1  ม.2/1)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17. วิเคราะห์และวิจารณ์วรรณคดี วรรณกรรม และวรรณกรรมท้องถิ่นที่อ่านพร้อมยกเหตุผลประกอบ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(ท 5.1  ม.2/2)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18. อธิบายคุณค่าของวรรณคดีและวรรณกรรมที่อ่านได้ (ท 5.1  ม.2/3)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19. สรุปเนื้อหาวรรณคดีและวรรณกรรมที่อ่านในระดับที่ยากขึ้น (ท 5.1  ม.2/4)</w:t>
      </w:r>
    </w:p>
    <w:p w:rsidR="00054A58" w:rsidRPr="00A2535E" w:rsidRDefault="00054A58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20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ท่องจำบทอาขยานตามที่กำหนดและบทร้อยกรองที่มีคุณค่าตามความสนใจได้ (ท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5.1  ม.2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/5)</w:t>
      </w:r>
    </w:p>
    <w:p w:rsidR="00054A58" w:rsidRPr="00A2535E" w:rsidRDefault="00054A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6"/>
        <w:gridCol w:w="627"/>
        <w:gridCol w:w="969"/>
        <w:gridCol w:w="1194"/>
        <w:gridCol w:w="596"/>
        <w:gridCol w:w="2698"/>
        <w:gridCol w:w="1132"/>
      </w:tblGrid>
      <w:tr w:rsidR="00054A58" w:rsidRPr="00A2535E" w:rsidTr="00481FC1">
        <w:tc>
          <w:tcPr>
            <w:tcW w:w="8362" w:type="dxa"/>
            <w:gridSpan w:val="7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54A58" w:rsidRPr="00A2535E" w:rsidTr="00481FC1">
        <w:tc>
          <w:tcPr>
            <w:tcW w:w="1146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5</w:t>
            </w:r>
          </w:p>
        </w:tc>
        <w:tc>
          <w:tcPr>
            <w:tcW w:w="1194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698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</w:t>
            </w:r>
            <w:r w:rsidR="00481F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481FC1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32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54A58" w:rsidRPr="00A2535E" w:rsidTr="00481FC1">
        <w:tc>
          <w:tcPr>
            <w:tcW w:w="1146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9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20</w:t>
            </w:r>
          </w:p>
        </w:tc>
        <w:tc>
          <w:tcPr>
            <w:tcW w:w="1194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698" w:type="dxa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32</w:t>
            </w:r>
            <w:r w:rsidR="00481F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481FC1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4A58" w:rsidRPr="00A2535E" w:rsidTr="00481FC1">
        <w:tc>
          <w:tcPr>
            <w:tcW w:w="7230" w:type="dxa"/>
            <w:gridSpan w:val="6"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054A58" w:rsidRPr="00A2535E" w:rsidRDefault="00054A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54A58" w:rsidRPr="00A2535E" w:rsidRDefault="00054A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54A58" w:rsidRPr="00A2535E" w:rsidRDefault="00054A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54A58" w:rsidRPr="00A2535E" w:rsidRDefault="00054A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54A58" w:rsidRPr="00A2535E" w:rsidRDefault="00054A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54A58" w:rsidRPr="00A2535E" w:rsidRDefault="00054A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81FC1" w:rsidRDefault="00481F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81FC1" w:rsidRDefault="00481F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81FC1" w:rsidRDefault="00481F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81FC1" w:rsidRDefault="00481F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81FC1" w:rsidRDefault="00481F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81FC1" w:rsidRDefault="00481F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81FC1" w:rsidRDefault="00481F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81FC1" w:rsidRDefault="00481F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481FC1" w:rsidRPr="00A2535E" w:rsidTr="00087401">
        <w:tc>
          <w:tcPr>
            <w:tcW w:w="2098" w:type="dxa"/>
            <w:shd w:val="clear" w:color="auto" w:fill="auto"/>
          </w:tcPr>
          <w:p w:rsidR="00481FC1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481FC1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481FC1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1FC1" w:rsidRPr="00A2535E" w:rsidTr="00087401">
        <w:tc>
          <w:tcPr>
            <w:tcW w:w="5707" w:type="dxa"/>
            <w:gridSpan w:val="3"/>
            <w:shd w:val="clear" w:color="auto" w:fill="auto"/>
          </w:tcPr>
          <w:p w:rsidR="00481FC1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481FC1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481FC1" w:rsidRPr="00A2535E" w:rsidTr="00087401">
        <w:tc>
          <w:tcPr>
            <w:tcW w:w="5092" w:type="dxa"/>
            <w:gridSpan w:val="2"/>
            <w:shd w:val="clear" w:color="auto" w:fill="auto"/>
          </w:tcPr>
          <w:p w:rsidR="00481FC1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481FC1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481FC1" w:rsidRPr="00A2535E" w:rsidTr="00087401">
        <w:tc>
          <w:tcPr>
            <w:tcW w:w="5707" w:type="dxa"/>
            <w:gridSpan w:val="3"/>
            <w:shd w:val="clear" w:color="auto" w:fill="auto"/>
          </w:tcPr>
          <w:p w:rsidR="00481FC1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481FC1" w:rsidRPr="00A2535E" w:rsidRDefault="00481FC1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054A58" w:rsidRPr="00A2535E" w:rsidRDefault="00054A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458"/>
        <w:gridCol w:w="3232"/>
        <w:gridCol w:w="1170"/>
      </w:tblGrid>
      <w:tr w:rsidR="00264348" w:rsidRPr="00A2535E" w:rsidTr="00481FC1">
        <w:tc>
          <w:tcPr>
            <w:tcW w:w="4106" w:type="dxa"/>
            <w:gridSpan w:val="2"/>
          </w:tcPr>
          <w:p w:rsidR="00264348" w:rsidRPr="00A2535E" w:rsidRDefault="0026434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232" w:type="dxa"/>
          </w:tcPr>
          <w:p w:rsidR="00264348" w:rsidRPr="00A2535E" w:rsidRDefault="0026434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264348" w:rsidRPr="00A2535E" w:rsidRDefault="0026434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458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คำราชาศัพท์</w:t>
            </w:r>
          </w:p>
        </w:tc>
        <w:tc>
          <w:tcPr>
            <w:tcW w:w="3232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="00FD25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:rsidR="007967C3" w:rsidRPr="00A2535E" w:rsidRDefault="007967C3" w:rsidP="00481F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458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คำที่มาจากภาษาต่างประเทศ</w:t>
            </w:r>
          </w:p>
        </w:tc>
        <w:tc>
          <w:tcPr>
            <w:tcW w:w="3232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="00FD25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7967C3" w:rsidRPr="00A2535E" w:rsidRDefault="007967C3" w:rsidP="00481F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458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 และการดูอย่างวิเคราะห์และวิจารณ์</w:t>
            </w:r>
          </w:p>
        </w:tc>
        <w:tc>
          <w:tcPr>
            <w:tcW w:w="3232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6                   </w:t>
            </w:r>
          </w:p>
        </w:tc>
        <w:tc>
          <w:tcPr>
            <w:tcW w:w="1170" w:type="dxa"/>
          </w:tcPr>
          <w:p w:rsidR="007967C3" w:rsidRPr="00A2535E" w:rsidRDefault="007967C3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458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</w:t>
            </w:r>
          </w:p>
        </w:tc>
        <w:tc>
          <w:tcPr>
            <w:tcW w:w="3232" w:type="dxa"/>
          </w:tcPr>
          <w:p w:rsidR="00481FC1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D25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5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:rsidR="007967C3" w:rsidRPr="00A2535E" w:rsidRDefault="007967C3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458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3232" w:type="dxa"/>
          </w:tcPr>
          <w:p w:rsidR="00481FC1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6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proofErr w:type="gram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967C3" w:rsidRPr="00A2535E" w:rsidRDefault="00FD25D0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8                 </w:t>
            </w:r>
          </w:p>
        </w:tc>
        <w:tc>
          <w:tcPr>
            <w:tcW w:w="1170" w:type="dxa"/>
          </w:tcPr>
          <w:p w:rsidR="007967C3" w:rsidRPr="00A2535E" w:rsidRDefault="007967C3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458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3232" w:type="dxa"/>
          </w:tcPr>
          <w:p w:rsidR="00481FC1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</w:p>
          <w:p w:rsidR="007967C3" w:rsidRPr="00A2535E" w:rsidRDefault="00FD25D0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8    </w:t>
            </w:r>
          </w:p>
        </w:tc>
        <w:tc>
          <w:tcPr>
            <w:tcW w:w="1170" w:type="dxa"/>
          </w:tcPr>
          <w:p w:rsidR="007967C3" w:rsidRPr="00A2535E" w:rsidRDefault="007967C3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:rsidR="007967C3" w:rsidRPr="00A2535E" w:rsidRDefault="007967C3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458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การศึกษาวิเคราะห์วรรณกรรมท้องถิ่น</w:t>
            </w:r>
          </w:p>
        </w:tc>
        <w:tc>
          <w:tcPr>
            <w:tcW w:w="3232" w:type="dxa"/>
          </w:tcPr>
          <w:p w:rsidR="00FD25D0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ม.2/1 ม</w:t>
            </w:r>
            <w:r w:rsidR="004566B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566B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566B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4566B3"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</w:p>
          <w:p w:rsidR="007967C3" w:rsidRPr="00A2535E" w:rsidRDefault="00FD25D0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</w:p>
        </w:tc>
        <w:tc>
          <w:tcPr>
            <w:tcW w:w="1170" w:type="dxa"/>
          </w:tcPr>
          <w:p w:rsidR="007967C3" w:rsidRPr="00A2535E" w:rsidRDefault="007967C3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458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โคลงสุภาษิตพระราชนิพนธ์ในพระบาทสมเด็จพระจุลจอมเจ้าอยู่หัว</w:t>
            </w:r>
          </w:p>
        </w:tc>
        <w:tc>
          <w:tcPr>
            <w:tcW w:w="3232" w:type="dxa"/>
          </w:tcPr>
          <w:p w:rsidR="00FD25D0" w:rsidRDefault="007967C3" w:rsidP="00481F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proofErr w:type="gram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967C3" w:rsidRPr="00A2535E" w:rsidRDefault="00FD25D0" w:rsidP="00481F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566B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7967C3" w:rsidRPr="00A2535E" w:rsidRDefault="007967C3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458" w:type="dxa"/>
          </w:tcPr>
          <w:p w:rsidR="007967C3" w:rsidRPr="00A2535E" w:rsidRDefault="007967C3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กาพย์ห่อโคลงประพาสธารทองแดง</w:t>
            </w:r>
          </w:p>
        </w:tc>
        <w:tc>
          <w:tcPr>
            <w:tcW w:w="3232" w:type="dxa"/>
          </w:tcPr>
          <w:p w:rsidR="00FD25D0" w:rsidRDefault="007967C3" w:rsidP="00481F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proofErr w:type="gram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967C3" w:rsidRPr="00A2535E" w:rsidRDefault="00FD25D0" w:rsidP="00481F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ม.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7967C3" w:rsidRPr="00A2535E" w:rsidRDefault="007967C3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7967C3" w:rsidRPr="00A2535E" w:rsidTr="00481FC1">
        <w:tc>
          <w:tcPr>
            <w:tcW w:w="648" w:type="dxa"/>
          </w:tcPr>
          <w:p w:rsidR="007967C3" w:rsidRPr="00A2535E" w:rsidRDefault="007967C3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458" w:type="dxa"/>
          </w:tcPr>
          <w:p w:rsidR="007967C3" w:rsidRPr="00A2535E" w:rsidRDefault="007967C3" w:rsidP="00481F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กลอนดอกสร้อยรำพึงในป่าช้า</w:t>
            </w:r>
          </w:p>
        </w:tc>
        <w:tc>
          <w:tcPr>
            <w:tcW w:w="3232" w:type="dxa"/>
          </w:tcPr>
          <w:p w:rsidR="00FD25D0" w:rsidRDefault="007967C3" w:rsidP="00481F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</w:p>
          <w:p w:rsidR="007967C3" w:rsidRPr="00A2535E" w:rsidRDefault="00FD25D0" w:rsidP="00481F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7967C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</w:p>
        </w:tc>
        <w:tc>
          <w:tcPr>
            <w:tcW w:w="1170" w:type="dxa"/>
          </w:tcPr>
          <w:p w:rsidR="007967C3" w:rsidRPr="00A2535E" w:rsidRDefault="007967C3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7967C3" w:rsidRPr="00A2535E" w:rsidTr="00481FC1">
        <w:tc>
          <w:tcPr>
            <w:tcW w:w="4106" w:type="dxa"/>
            <w:gridSpan w:val="2"/>
          </w:tcPr>
          <w:p w:rsidR="007967C3" w:rsidRPr="00481FC1" w:rsidRDefault="007967C3" w:rsidP="00481FC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1F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232" w:type="dxa"/>
          </w:tcPr>
          <w:p w:rsidR="007967C3" w:rsidRPr="00481FC1" w:rsidRDefault="007967C3" w:rsidP="00481FC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1F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170" w:type="dxa"/>
          </w:tcPr>
          <w:p w:rsidR="007967C3" w:rsidRPr="00481FC1" w:rsidRDefault="007967C3" w:rsidP="00481FC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1F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264348" w:rsidRPr="00A2535E" w:rsidRDefault="0026434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3256F" w:rsidRPr="00A2535E" w:rsidRDefault="0093256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B1BC1" w:rsidRDefault="006B1B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B1BC1" w:rsidRDefault="006B1B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B1BC1" w:rsidRDefault="006B1B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B1BC1" w:rsidRDefault="006B1B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B1BC1" w:rsidRDefault="006B1B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B1BC1" w:rsidRDefault="006B1B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6B1BC1" w:rsidRPr="00A2535E" w:rsidTr="00087401">
        <w:tc>
          <w:tcPr>
            <w:tcW w:w="2098" w:type="dxa"/>
            <w:shd w:val="clear" w:color="auto" w:fill="auto"/>
          </w:tcPr>
          <w:p w:rsidR="006B1BC1" w:rsidRPr="00A2535E" w:rsidRDefault="006B1B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6B1BC1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="006B1BC1"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6B1BC1" w:rsidRPr="00A2535E" w:rsidRDefault="006B1B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1BC1" w:rsidRPr="00A2535E" w:rsidTr="00087401">
        <w:tc>
          <w:tcPr>
            <w:tcW w:w="5707" w:type="dxa"/>
            <w:gridSpan w:val="3"/>
            <w:shd w:val="clear" w:color="auto" w:fill="auto"/>
          </w:tcPr>
          <w:p w:rsidR="006B1BC1" w:rsidRPr="00A2535E" w:rsidRDefault="006B1B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6B1BC1" w:rsidRPr="00A2535E" w:rsidRDefault="006B1BC1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6B1BC1" w:rsidRPr="00A2535E" w:rsidTr="00087401">
        <w:tc>
          <w:tcPr>
            <w:tcW w:w="5092" w:type="dxa"/>
            <w:gridSpan w:val="2"/>
            <w:shd w:val="clear" w:color="auto" w:fill="auto"/>
          </w:tcPr>
          <w:p w:rsidR="006B1BC1" w:rsidRPr="00A2535E" w:rsidRDefault="006B1B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6B1BC1" w:rsidRPr="00A2535E" w:rsidRDefault="006B1BC1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6B1BC1" w:rsidRPr="00A2535E" w:rsidTr="00087401">
        <w:tc>
          <w:tcPr>
            <w:tcW w:w="5707" w:type="dxa"/>
            <w:gridSpan w:val="3"/>
            <w:shd w:val="clear" w:color="auto" w:fill="auto"/>
          </w:tcPr>
          <w:p w:rsidR="006B1BC1" w:rsidRPr="00A2535E" w:rsidRDefault="006B1BC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6B1BC1" w:rsidRPr="00A2535E" w:rsidRDefault="006B1BC1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6B1BC1" w:rsidRPr="00A2535E" w:rsidRDefault="006B1BC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14AD8" w:rsidRPr="00A2535E" w:rsidRDefault="00614AD8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>ฝึกอ่านออกเสียงร้อยแก้วและร้อยกรอง  จับใจความสำคัญ  วิเคราะห์  วิจารณ์  ตีความและประเมินค่าเรื่องที่อ่าน  ฝึกคัดลายมือตัวบรรจงครึ่งบรรทัด  เขียนคำอวยพรในโอกาสต่าง ๆ  เขียนคำขวัญ  คำคม  ชีวประวัติหรืออัตชีวประวัติ  ย่อความ  แสดงความคิดเห็นและโต้แย้ง  เขียนวิเคราะห์  วิจารณ์  แสดงความรู้  เขียนจดหมายกิจธุระ  กรอกแบบสมัครงาน  ฝึกการพูดในโอกาสต่าง ๆ  พูดวิเคราะห์  วิจารณ์  และประเมินค่า  พูดรายงาน  พูดโน้มน้าว  และพูดแสดงความคิดเห็น  ศึกษาคำที่มาจากภาษาต่างประเทศ  คำทับศัพท์  คำศัพท์บัญญัติ  คำศัพท์ทางวิชาการและวิชาชีพ  ตลอดจนศึกษาเนื้อหาวรรณคดี  วรรณกรรมและวรรณกรรมท้องถิ่น</w:t>
      </w: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ท่องจำคำประพันธ์และบทร้อยกรองที่มีคุณค่า สรุปความรู้และข้อคิดที่ได้จากวรรณคดีและวรรณกรรม สามารถนำไปประยุกต์ใช้ในชีวิตจริงได้</w:t>
      </w:r>
    </w:p>
    <w:p w:rsidR="00614AD8" w:rsidRPr="00A2535E" w:rsidRDefault="00614AD8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โดยใช้กระบวนการอ่านและการเขียนสร้างความรู้  ความคิด  และสื่อสารอย่างมีประสิทธิภาพ  นำไปใช้ตัดสินใจและแก้ปัญหาในการดำเนินชีวิต สามารถฟังและดูอย่างมีวิจารณญาณแลสร้างสรรค์  มีความเข้าใจในคุณค่าของวรรณคดีและวรรณกรรม  สามารถนำข้อคิดไปใช้ในชีวิตประจำวันได้อย่างถูกต้องและเหมาะสม  มีมารยาทในการอ่าน การเขียน การฟังและการดู  </w:t>
      </w:r>
    </w:p>
    <w:p w:rsidR="00E10A71" w:rsidRPr="00A2535E" w:rsidRDefault="00614AD8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F4F61">
        <w:rPr>
          <w:rFonts w:ascii="TH SarabunIT๙" w:hAnsi="TH SarabunIT๙" w:cs="TH SarabunIT๙"/>
          <w:sz w:val="32"/>
          <w:szCs w:val="32"/>
          <w:cs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>มีความมุ่งมั่นในการทำงาน ใฝ่เรียนรู้  มีวินัย มีความซื่อสัตย์สุจริต มีจิตสาธารณะ อยู่อย่างพอเพียง  รักชาติ ศาสน์ กษัตริย์  รักและภูมิใจในความเป็นไทย</w:t>
      </w:r>
      <w:r w:rsidR="00E10A71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E10A71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614AD8" w:rsidRPr="00A2535E" w:rsidRDefault="00614AD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14AD8" w:rsidRPr="00550504" w:rsidRDefault="00614AD8" w:rsidP="00A2535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0504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FB5FFD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FB5FFD" w:rsidRPr="00A2535E">
        <w:rPr>
          <w:rFonts w:ascii="TH SarabunIT๙" w:hAnsi="TH SarabunIT๙" w:cs="TH SarabunIT๙"/>
          <w:sz w:val="32"/>
          <w:szCs w:val="32"/>
          <w:cs/>
        </w:rPr>
        <w:t xml:space="preserve">อ่านออกเสียงบทร้อยแก้ว และบทบทร้อยกรองได้ถูกต้องเหมาะสมกับเรื่องที่อ่าน (ท </w:t>
      </w:r>
      <w:proofErr w:type="gramStart"/>
      <w:r w:rsidR="00FB5FFD" w:rsidRPr="00A2535E">
        <w:rPr>
          <w:rFonts w:ascii="TH SarabunIT๙" w:hAnsi="TH SarabunIT๙" w:cs="TH SarabunIT๙"/>
          <w:sz w:val="32"/>
          <w:szCs w:val="32"/>
          <w:cs/>
        </w:rPr>
        <w:t>1.1  ม.3</w:t>
      </w:r>
      <w:proofErr w:type="gramEnd"/>
      <w:r w:rsidR="00FB5FFD" w:rsidRPr="00A2535E">
        <w:rPr>
          <w:rFonts w:ascii="TH SarabunIT๙" w:hAnsi="TH SarabunIT๙" w:cs="TH SarabunIT๙"/>
          <w:sz w:val="32"/>
          <w:szCs w:val="32"/>
          <w:cs/>
        </w:rPr>
        <w:t>/1)</w:t>
      </w:r>
    </w:p>
    <w:p w:rsidR="00FB5FFD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2.  </w:t>
      </w:r>
      <w:r w:rsidR="00FB5FFD" w:rsidRPr="00A2535E">
        <w:rPr>
          <w:rFonts w:ascii="TH SarabunIT๙" w:hAnsi="TH SarabunIT๙" w:cs="TH SarabunIT๙"/>
          <w:sz w:val="32"/>
          <w:szCs w:val="32"/>
          <w:cs/>
        </w:rPr>
        <w:t>วิเคราะห์ วิจารณ์ และประเมินเรื่องที่อ่านโดยใช้กลวิธีการเปรียบเทียบเพื่อให้ผู้อ่านเข้าใจได้ดีขึ้น</w:t>
      </w:r>
    </w:p>
    <w:p w:rsidR="00FB5FFD" w:rsidRPr="00A2535E" w:rsidRDefault="00FB5FFD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(ท 1.1  ม.3/5)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3.  </w:t>
      </w:r>
      <w:r w:rsidR="00FB5FFD" w:rsidRPr="00A2535E">
        <w:rPr>
          <w:rFonts w:ascii="TH SarabunIT๙" w:hAnsi="TH SarabunIT๙" w:cs="TH SarabunIT๙"/>
          <w:sz w:val="32"/>
          <w:szCs w:val="32"/>
          <w:cs/>
        </w:rPr>
        <w:t>ประเมินความถูกต้องของข้อมูลที่ใช้สนับสนุนในเรื่องที่อ่านได้ (ท 1.1  ม.3/6)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4.  วิเคราะห์เพื่อแสดงความคิดเห็นโต้แย้งเกี่ยวกับเรื่องที่อ่านได้  (ท 1.1  ม.3/8)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5.  ตีความและประเมินคุณค่า  และแนวคิดที่ได้จากเขียนอย่างหลากหลายเพื่อนำไปใช้แก้ปัญหาใน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ชีวิตได้ (ท 1.1  ม.3/9)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6.  มีมารยาทในการอ่าน (ท 1.1  ม.3/10)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7.  คัดลายมือตัวบรรจงครึ่งบรรทัดได้ถูกต้องสวยงาม (ท 2.1  ม.3/1)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8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 เขียนข้อความโดยใช้ถ้อยคำได้ถูกต้องตามระดับภาษา (ท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2.1  ม.3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/2)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9.  เขียนชีวประวัติหรืออัตชีวประวัติโดยเล่าเหตุการณ์ ข้อคิดเห็น และทัศนคติในเรื่องต่างๆ ได้ 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(ท 2.1  ม.3/3)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10.  เขียนย่อความได้ (ท 2.1  ม.3/4)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11.  เขียนจดหมายกิจธุระ (ท 2.1  ม.3/5)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12.  มีมารยาทในการเขียน (ท 2.1  ม.3/10)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13.  แสดงความคิดเห็นและประเมินเรื่องจากการฟังและการดูได้ (ท 3.1  ม.3/1)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lastRenderedPageBreak/>
        <w:t>14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 วิเคราะห์และวิจารณ์เรื่องที่ฟังและดูเพื่อนำข้อคิดมาประยุกต์ใช้ได้ (ท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3.1  ม.3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/2)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15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 พูดรายงานเรื่องหรือประเด็นที่ศึกษาค้นคว้าจากการฟัง การดู และการสนทนาได้ (ท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3.1  ม.3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/3)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16.  มีมารยาทในการฟัง การดู และการพูด (ท 3.1  ม.3/6)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17.  จำแนกและใช้คำภาษาต่างประเทศที่ใช้ในภาษาไทยได้ (ท 4.1  ม.3/1)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18.  วิเคราะห์โครงสร้างประโยคซับซ้อนได้ (ท 4.1  ม3/2)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19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แต่งบทร้อยกรองได้  (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ท 4.1  ม.3/6)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20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สรุปเนื้อหาวรรณคดี วรรณกรรม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และวรรณกรรมท้องถิ่นในระดับที่ยากยิ่งขึ้นได้  (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ท 5.1  ม.3/1)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21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วิเคราะห์วิถีไทยและคุณค่าจากวรรณคดีและวรรณกรรมที่อ่านได้ (ท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5.1  ม.3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/2)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22. สรุปความรู้และข้อคิดจากการอ่านเพื่อนำไปประยุกต์ใช้ในชีวิตจริงได้ (ท 5.1  ม.3/3)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23. ท่องจำและบอกคุณค่าบทอาขยานตามที่กำหนด และบทร้อยกรองที่มีคุณค่าตามความสนใจ</w:t>
      </w:r>
    </w:p>
    <w:p w:rsidR="00614AD8" w:rsidRPr="00A2535E" w:rsidRDefault="00614AD8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และนำไปใช้อ้างอิงได้ (ท 5.1  ม.3/4)</w:t>
      </w:r>
    </w:p>
    <w:p w:rsidR="00614AD8" w:rsidRPr="00A2535E" w:rsidRDefault="00614AD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6"/>
        <w:gridCol w:w="627"/>
        <w:gridCol w:w="969"/>
        <w:gridCol w:w="1194"/>
        <w:gridCol w:w="596"/>
        <w:gridCol w:w="2698"/>
        <w:gridCol w:w="1132"/>
      </w:tblGrid>
      <w:tr w:rsidR="0007241E" w:rsidRPr="00A2535E" w:rsidTr="00FD25D0">
        <w:tc>
          <w:tcPr>
            <w:tcW w:w="8362" w:type="dxa"/>
            <w:gridSpan w:val="7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241E" w:rsidRPr="00A2535E" w:rsidTr="00FD25D0">
        <w:tc>
          <w:tcPr>
            <w:tcW w:w="1146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5</w:t>
            </w:r>
          </w:p>
        </w:tc>
        <w:tc>
          <w:tcPr>
            <w:tcW w:w="1194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698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</w:t>
            </w:r>
            <w:r w:rsidR="00FD25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FD25D0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32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241E" w:rsidRPr="00A2535E" w:rsidTr="00FD25D0">
        <w:tc>
          <w:tcPr>
            <w:tcW w:w="1146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9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23</w:t>
            </w:r>
          </w:p>
        </w:tc>
        <w:tc>
          <w:tcPr>
            <w:tcW w:w="1194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698" w:type="dxa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36</w:t>
            </w:r>
            <w:r w:rsidR="00FD25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D25D0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7241E" w:rsidRPr="00A2535E" w:rsidTr="00FD25D0">
        <w:tc>
          <w:tcPr>
            <w:tcW w:w="7230" w:type="dxa"/>
            <w:gridSpan w:val="6"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07241E" w:rsidRPr="00A2535E" w:rsidRDefault="0007241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7241E" w:rsidRPr="00A2535E" w:rsidRDefault="0007241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03D64" w:rsidRPr="00A2535E" w:rsidRDefault="00A03D6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03D64" w:rsidRPr="00A2535E" w:rsidRDefault="00A03D6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550504" w:rsidRPr="00A2535E" w:rsidTr="00087401">
        <w:tc>
          <w:tcPr>
            <w:tcW w:w="2098" w:type="dxa"/>
            <w:shd w:val="clear" w:color="auto" w:fill="auto"/>
          </w:tcPr>
          <w:p w:rsidR="00550504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550504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550504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50504" w:rsidRPr="00A2535E" w:rsidTr="00087401">
        <w:tc>
          <w:tcPr>
            <w:tcW w:w="5707" w:type="dxa"/>
            <w:gridSpan w:val="3"/>
            <w:shd w:val="clear" w:color="auto" w:fill="auto"/>
          </w:tcPr>
          <w:p w:rsidR="00550504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550504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550504" w:rsidRPr="00A2535E" w:rsidTr="00087401">
        <w:tc>
          <w:tcPr>
            <w:tcW w:w="5092" w:type="dxa"/>
            <w:gridSpan w:val="2"/>
            <w:shd w:val="clear" w:color="auto" w:fill="auto"/>
          </w:tcPr>
          <w:p w:rsidR="00550504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550504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550504" w:rsidRPr="00A2535E" w:rsidTr="00087401">
        <w:tc>
          <w:tcPr>
            <w:tcW w:w="5707" w:type="dxa"/>
            <w:gridSpan w:val="3"/>
            <w:shd w:val="clear" w:color="auto" w:fill="auto"/>
          </w:tcPr>
          <w:p w:rsidR="00550504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550504" w:rsidRPr="00A2535E" w:rsidRDefault="0055050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579"/>
        <w:gridCol w:w="4111"/>
        <w:gridCol w:w="1275"/>
      </w:tblGrid>
      <w:tr w:rsidR="001C4608" w:rsidRPr="00A2535E" w:rsidTr="00FD25D0">
        <w:tc>
          <w:tcPr>
            <w:tcW w:w="3227" w:type="dxa"/>
            <w:gridSpan w:val="2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5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คำต่างประเทศในภาษาไทย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ม.3/2</w:t>
            </w:r>
          </w:p>
        </w:tc>
        <w:tc>
          <w:tcPr>
            <w:tcW w:w="1275" w:type="dxa"/>
          </w:tcPr>
          <w:p w:rsidR="001C4608" w:rsidRPr="00A2535E" w:rsidRDefault="00071564" w:rsidP="00A253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ประโยคซับซ้อน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 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275" w:type="dxa"/>
          </w:tcPr>
          <w:p w:rsidR="001C4608" w:rsidRPr="00A2535E" w:rsidRDefault="0007156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การฟังและการดูสารอย่างวิเคราะห์และวิจารณ์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ม.3/2 ม.3/6</w:t>
            </w:r>
          </w:p>
        </w:tc>
        <w:tc>
          <w:tcPr>
            <w:tcW w:w="1275" w:type="dxa"/>
          </w:tcPr>
          <w:p w:rsidR="001C4608" w:rsidRPr="00A2535E" w:rsidRDefault="001C4608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ม.3/6</w:t>
            </w:r>
          </w:p>
        </w:tc>
        <w:tc>
          <w:tcPr>
            <w:tcW w:w="1275" w:type="dxa"/>
          </w:tcPr>
          <w:p w:rsidR="001C4608" w:rsidRPr="00A2535E" w:rsidRDefault="0007156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การเขียนคัดลายมือ การเขียนตามโอกาสต่างๆ และการเขียนชีวประวัติ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ม3/3 ม.3/10</w:t>
            </w:r>
          </w:p>
        </w:tc>
        <w:tc>
          <w:tcPr>
            <w:tcW w:w="1275" w:type="dxa"/>
          </w:tcPr>
          <w:p w:rsidR="001C4608" w:rsidRPr="00A2535E" w:rsidRDefault="0007156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การเขียนย่อความ และการเขียนจดหมายกิจธุระ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ม.3/4 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5   </w:t>
            </w:r>
          </w:p>
        </w:tc>
        <w:tc>
          <w:tcPr>
            <w:tcW w:w="1275" w:type="dxa"/>
          </w:tcPr>
          <w:p w:rsidR="001C4608" w:rsidRPr="00A2535E" w:rsidRDefault="0007156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การอ่านตีความและประเมินคุณค่า</w:t>
            </w:r>
          </w:p>
        </w:tc>
        <w:tc>
          <w:tcPr>
            <w:tcW w:w="4111" w:type="dxa"/>
          </w:tcPr>
          <w:p w:rsidR="00200B9D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="00200B9D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="00200B9D"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200B9D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200B9D"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ม3/6 </w:t>
            </w:r>
            <w:r w:rsidR="00200B9D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ม3/8 </w:t>
            </w:r>
          </w:p>
          <w:p w:rsidR="001C4608" w:rsidRPr="00A2535E" w:rsidRDefault="00200B9D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  <w:r w:rsidR="001C4608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ม3/9 ม3/10</w:t>
            </w:r>
          </w:p>
        </w:tc>
        <w:tc>
          <w:tcPr>
            <w:tcW w:w="1275" w:type="dxa"/>
          </w:tcPr>
          <w:p w:rsidR="001C4608" w:rsidRPr="00A2535E" w:rsidRDefault="0007156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การแต่งคำประพันธ์ประเภทโคลงสี่สุภาพ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6   </w:t>
            </w:r>
          </w:p>
        </w:tc>
        <w:tc>
          <w:tcPr>
            <w:tcW w:w="1275" w:type="dxa"/>
          </w:tcPr>
          <w:p w:rsidR="001C4608" w:rsidRPr="00A2535E" w:rsidRDefault="0007156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พระบรมราโชวาท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ม.3/2 ม.3/3 ม.3/4  </w:t>
            </w:r>
          </w:p>
        </w:tc>
        <w:tc>
          <w:tcPr>
            <w:tcW w:w="1275" w:type="dxa"/>
          </w:tcPr>
          <w:p w:rsidR="001C4608" w:rsidRPr="00A2535E" w:rsidRDefault="00071564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1C4608" w:rsidRPr="00A2535E" w:rsidTr="00FD25D0">
        <w:tc>
          <w:tcPr>
            <w:tcW w:w="648" w:type="dxa"/>
          </w:tcPr>
          <w:p w:rsidR="001C4608" w:rsidRPr="00A2535E" w:rsidRDefault="001C460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579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พระอภัยมณี ตอนพระอภัยมณีหนีนางผีเสื้อสมุทร</w:t>
            </w:r>
          </w:p>
        </w:tc>
        <w:tc>
          <w:tcPr>
            <w:tcW w:w="4111" w:type="dxa"/>
          </w:tcPr>
          <w:p w:rsidR="001C4608" w:rsidRPr="00A2535E" w:rsidRDefault="001C460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F30F6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/1 ม.</w:t>
            </w:r>
            <w:r w:rsidR="007F30F6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/2 ม.</w:t>
            </w:r>
            <w:r w:rsidR="007F30F6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/3</w:t>
            </w:r>
          </w:p>
        </w:tc>
        <w:tc>
          <w:tcPr>
            <w:tcW w:w="1275" w:type="dxa"/>
          </w:tcPr>
          <w:p w:rsidR="001C4608" w:rsidRPr="00A2535E" w:rsidRDefault="001C4608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1C4608" w:rsidRPr="00A2535E" w:rsidTr="00FD25D0">
        <w:tc>
          <w:tcPr>
            <w:tcW w:w="3227" w:type="dxa"/>
            <w:gridSpan w:val="2"/>
          </w:tcPr>
          <w:p w:rsidR="001C4608" w:rsidRPr="00FD25D0" w:rsidRDefault="001C4608" w:rsidP="00FD25D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2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111" w:type="dxa"/>
          </w:tcPr>
          <w:p w:rsidR="001C4608" w:rsidRPr="00FD25D0" w:rsidRDefault="001C4608" w:rsidP="00FD25D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25D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1275" w:type="dxa"/>
          </w:tcPr>
          <w:p w:rsidR="001C4608" w:rsidRPr="00FD25D0" w:rsidRDefault="001C4608" w:rsidP="00FD25D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25D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A03D64" w:rsidRPr="00A2535E" w:rsidRDefault="00A03D6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71564" w:rsidRPr="00A2535E" w:rsidRDefault="0007156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71564" w:rsidRPr="00A2535E" w:rsidRDefault="0007156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D25D0" w:rsidRPr="00A2535E" w:rsidRDefault="00FD25D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71564" w:rsidRDefault="0007156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0D5A41" w:rsidRPr="00A2535E" w:rsidTr="00087401">
        <w:tc>
          <w:tcPr>
            <w:tcW w:w="2098" w:type="dxa"/>
            <w:shd w:val="clear" w:color="auto" w:fill="auto"/>
          </w:tcPr>
          <w:p w:rsidR="000D5A41" w:rsidRPr="00A2535E" w:rsidRDefault="000D5A4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0D5A41" w:rsidRPr="00A2535E" w:rsidRDefault="000D5A41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0D5A41" w:rsidRPr="00A2535E" w:rsidRDefault="000D5A4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5A41" w:rsidRPr="00A2535E" w:rsidTr="00087401">
        <w:tc>
          <w:tcPr>
            <w:tcW w:w="5707" w:type="dxa"/>
            <w:gridSpan w:val="3"/>
            <w:shd w:val="clear" w:color="auto" w:fill="auto"/>
          </w:tcPr>
          <w:p w:rsidR="000D5A41" w:rsidRPr="00A2535E" w:rsidRDefault="000D5A4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0D5A41" w:rsidRPr="00A2535E" w:rsidRDefault="000D5A41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0D5A41" w:rsidRPr="00A2535E" w:rsidTr="00087401">
        <w:tc>
          <w:tcPr>
            <w:tcW w:w="5092" w:type="dxa"/>
            <w:gridSpan w:val="2"/>
            <w:shd w:val="clear" w:color="auto" w:fill="auto"/>
          </w:tcPr>
          <w:p w:rsidR="000D5A41" w:rsidRPr="00A2535E" w:rsidRDefault="000D5A4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0D5A41" w:rsidRPr="00A2535E" w:rsidRDefault="000D5A41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0D5A41" w:rsidRPr="00A2535E" w:rsidTr="00087401">
        <w:tc>
          <w:tcPr>
            <w:tcW w:w="5707" w:type="dxa"/>
            <w:gridSpan w:val="3"/>
            <w:shd w:val="clear" w:color="auto" w:fill="auto"/>
          </w:tcPr>
          <w:p w:rsidR="000D5A41" w:rsidRPr="00A2535E" w:rsidRDefault="000D5A41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0D5A41" w:rsidRPr="00A2535E" w:rsidRDefault="000D5A41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0D5A41" w:rsidRDefault="000D5A4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80AF4" w:rsidRPr="00A2535E" w:rsidRDefault="00D80AF4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>อ่านออกเสียงร้อยแก้วและร้อยกรอง  จับใจความสำคัญจากเรื่องที่อ่านแล้วจดบันทึก  ลำดับความ  ตีความ  แสดงความคิดเห็นและประเมินค่า  วิจารณ์ความสมเหตุสมผลและความเป็นไปได้  เขียนกรอบแนวคิด  ผังความคิดของเรื่องที่อ่าน  เขียนโฆษณา  คติพจน์  สุนทรพจน์  เขียนอธิบาย  บรรยาย  พรรณนา  ชี้แจง  แสดงทรรศนะ  ประกาศและเขียนรายงานโครงงาน  ฝึกการพูดโต้วาที  การอภิปราย  พูดยอวาที  ศึกษาประโยคที่ซับซ้อน  ระดับภาษา  แต่งคำประพันธ์  วิเคราะห์วิถีไทย  สรุปความรู้และข้อคิดจากวรรณคดีและวรรณกรรม วรรณกรรมท้องถิ่น  ท่องจำคำประพันธ์และบทร้อยกรองที่มีคุณค่า  สามารถนำไปประยุกต์ใช้ในชีวิตจริงได้</w:t>
      </w:r>
    </w:p>
    <w:p w:rsidR="00D80AF4" w:rsidRDefault="00D80AF4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โดยใช้กระบวนการอ่านและการเขียนสร้างความรู้  ความคิด  และสื่อสารอย่างมีประสิทธิภาพ  นำไปใช้ตัดสินใจ  และแก้ปัญหาในการดำเนินชีวิต  สามารถฟังและดูอย่างมีวิจารณญาณและสร้างสรรค์  มีความเข้าใจในคุณค่าของวรรณคดีและวรรณกรรม  สามารถนำข้อคิดไปใช้ในชีวิตประจำวันได้อย่างถูกต้องและเหมาะสม  มีมารยาทในการอ่าน การเขียน การฟังและการดู  </w:t>
      </w:r>
    </w:p>
    <w:p w:rsidR="00E10A71" w:rsidRPr="00A2535E" w:rsidRDefault="000D5A41" w:rsidP="000D5A41">
      <w:pPr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มีความมุ่งมั่นในการทำงาน ใฝ่เรียนรู้  มีวินัย มีความซื่อสัตย์สุจริต มีจิตสาธารณะ อยู่อย่างพอเพียง  รักชาติ ศาสน์ กษัตริย์  รักและภูมิใจในความเป็นไทย</w:t>
      </w:r>
      <w:r w:rsidR="00E10A71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E10A71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D80AF4" w:rsidRPr="00A2535E" w:rsidRDefault="00D80AF4" w:rsidP="00A2535E">
      <w:pPr>
        <w:rPr>
          <w:rFonts w:ascii="TH SarabunIT๙" w:hAnsi="TH SarabunIT๙" w:cs="TH SarabunIT๙"/>
          <w:sz w:val="32"/>
          <w:szCs w:val="32"/>
        </w:rPr>
      </w:pPr>
    </w:p>
    <w:p w:rsidR="00D80AF4" w:rsidRPr="000D5A41" w:rsidRDefault="00D80AF4" w:rsidP="00A2535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0D5A41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70482E" w:rsidRPr="00A2535E" w:rsidRDefault="00D80AF4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1.  </w:t>
      </w:r>
      <w:r w:rsidR="0070482E" w:rsidRPr="00A2535E">
        <w:rPr>
          <w:rFonts w:ascii="TH SarabunIT๙" w:hAnsi="TH SarabunIT๙" w:cs="TH SarabunIT๙"/>
          <w:sz w:val="32"/>
          <w:szCs w:val="32"/>
          <w:cs/>
        </w:rPr>
        <w:t>ระบุความแตกต่างของคำที่มีความหมายโดยตรงและความหมายโดยนัย  (ท 1.1  ม.3/2)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  </w:t>
      </w:r>
      <w:proofErr w:type="gramStart"/>
      <w:r w:rsidR="00D80AF4" w:rsidRPr="00A2535E">
        <w:rPr>
          <w:rFonts w:ascii="TH SarabunIT๙" w:hAnsi="TH SarabunIT๙" w:cs="TH SarabunIT๙"/>
          <w:sz w:val="32"/>
          <w:szCs w:val="32"/>
          <w:cs/>
        </w:rPr>
        <w:t>ระบุใจความสำคัญและรายละเอียดของข้อมูลที่สนับสนุนจากเรื่องที่อ่าน  (</w:t>
      </w:r>
      <w:proofErr w:type="gramEnd"/>
      <w:r w:rsidR="00D80AF4" w:rsidRPr="00A2535E">
        <w:rPr>
          <w:rFonts w:ascii="TH SarabunIT๙" w:hAnsi="TH SarabunIT๙" w:cs="TH SarabunIT๙"/>
          <w:sz w:val="32"/>
          <w:szCs w:val="32"/>
          <w:cs/>
        </w:rPr>
        <w:t>ท 1.1  ม.3/3)</w:t>
      </w:r>
    </w:p>
    <w:p w:rsidR="00D80AF4" w:rsidRPr="00A2535E" w:rsidRDefault="00D80AF4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7963E5" w:rsidRPr="00A2535E">
        <w:rPr>
          <w:rFonts w:ascii="TH SarabunIT๙" w:hAnsi="TH SarabunIT๙" w:cs="TH SarabunIT๙"/>
          <w:sz w:val="32"/>
          <w:szCs w:val="32"/>
          <w:cs/>
        </w:rPr>
        <w:t xml:space="preserve"> อ่านเรื่อง</w:t>
      </w:r>
      <w:r w:rsidR="002D5024" w:rsidRPr="00A2535E">
        <w:rPr>
          <w:rFonts w:ascii="TH SarabunIT๙" w:hAnsi="TH SarabunIT๙" w:cs="TH SarabunIT๙"/>
          <w:sz w:val="32"/>
          <w:szCs w:val="32"/>
          <w:cs/>
        </w:rPr>
        <w:t xml:space="preserve">ต่างๆ แล้วเขียนกรอบความคิด ผังความคิด บันทึก ย่อความและรายงาน </w:t>
      </w:r>
      <w:r w:rsidR="007963E5" w:rsidRPr="00A2535E">
        <w:rPr>
          <w:rFonts w:ascii="TH SarabunIT๙" w:hAnsi="TH SarabunIT๙" w:cs="TH SarabunIT๙"/>
          <w:sz w:val="32"/>
          <w:szCs w:val="32"/>
          <w:cs/>
        </w:rPr>
        <w:t>(ท 1.1 ม.3/4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4</w:t>
      </w:r>
      <w:r w:rsidR="002D5024" w:rsidRPr="00A2535E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เขียนข้อความโดยใช้ถ้อยคำได้ถูกต้องตามระดับภาษาได้ (ท 2.1  ม.3/2)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5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 เขียนอธิบาย ชี้แจง แสดงความคิดเห็น และโต้แย้งอย่างมีเหตุผล (ท 2.1  ม.3/6)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6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 เขียนวิเคราะห์ วิจารณ์ และแสดงความรู้ ความคิดเห็น หรือโต้แย้งในเรื่องต่างๆ ได้ (ท 2.1  ม.3/7)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7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 กรอกแบบสมัครงานพร้อมเขียนบรรยายเกี่ยวกับความรู้และทักษะของตนเองที่เหมาะสมกับงานได้</w:t>
      </w:r>
    </w:p>
    <w:p w:rsidR="00D80AF4" w:rsidRPr="00A2535E" w:rsidRDefault="00D80AF4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(ท 2.1  ม.3/8)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8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 เขียนรายงานการศึกษาค้นคว้า และโครงงานได้ (ท 2.1 ม.3/9)</w:t>
      </w:r>
    </w:p>
    <w:p w:rsidR="00D80AF4" w:rsidRPr="00A2535E" w:rsidRDefault="00E94BF6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9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วิเคราะห์และวิจารณ์เรื่องที่ฟังและดูเพื่อนำข้อคิดมาประยุกต์ใช้ในการดำเนินชีวิตได้ (ท 3.1ม.3/2)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</w:t>
      </w:r>
      <w:r w:rsidR="00E94BF6" w:rsidRPr="00A2535E">
        <w:rPr>
          <w:rFonts w:ascii="TH SarabunIT๙" w:hAnsi="TH SarabunIT๙" w:cs="TH SarabunIT๙"/>
          <w:sz w:val="32"/>
          <w:szCs w:val="32"/>
          <w:cs/>
        </w:rPr>
        <w:t>0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พูดในโอกาสต่างๆ ได้ตรงตามวัตถุประสงค์ได้ (ท 3.1 ม.3/4)</w:t>
      </w:r>
    </w:p>
    <w:p w:rsidR="00D80AF4" w:rsidRPr="00A2535E" w:rsidRDefault="002D5024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</w:t>
      </w:r>
      <w:r w:rsidR="00E94BF6" w:rsidRPr="00A2535E">
        <w:rPr>
          <w:rFonts w:ascii="TH SarabunIT๙" w:hAnsi="TH SarabunIT๙" w:cs="TH SarabunIT๙"/>
          <w:sz w:val="32"/>
          <w:szCs w:val="32"/>
          <w:cs/>
        </w:rPr>
        <w:t>1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พูดโน้มน้าวโดยนำเสนอหลักฐานตามลำดับเนื้อหาอย่างมีเหตุผลและน่าเชื่อถือได้ (ท 3.1 ม.3/5)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</w:t>
      </w:r>
      <w:r w:rsidR="00DE5692" w:rsidRPr="00A2535E">
        <w:rPr>
          <w:rFonts w:ascii="TH SarabunIT๙" w:hAnsi="TH SarabunIT๙" w:cs="TH SarabunIT๙"/>
          <w:sz w:val="32"/>
          <w:szCs w:val="32"/>
          <w:cs/>
        </w:rPr>
        <w:t>2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วิเคราะห์ระดับภาษาได้ (ท 4.1 ม.3/3)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</w:t>
      </w:r>
      <w:r w:rsidR="00DE5692" w:rsidRPr="00A2535E">
        <w:rPr>
          <w:rFonts w:ascii="TH SarabunIT๙" w:hAnsi="TH SarabunIT๙" w:cs="TH SarabunIT๙"/>
          <w:sz w:val="32"/>
          <w:szCs w:val="32"/>
          <w:cs/>
        </w:rPr>
        <w:t>3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ใช้คำทับศัพท์และศัพท์บัญญัติได้ (ท 4.1 ม.3/4)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</w:t>
      </w:r>
      <w:r w:rsidR="00DE5692" w:rsidRPr="00A2535E">
        <w:rPr>
          <w:rFonts w:ascii="TH SarabunIT๙" w:hAnsi="TH SarabunIT๙" w:cs="TH SarabunIT๙"/>
          <w:sz w:val="32"/>
          <w:szCs w:val="32"/>
          <w:cs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 xml:space="preserve"> สรุปเนื้อหาวรรณคดี วรรณกรรม และวรรณกรรมท้องถิ่นในระดับที่ยากยิ่งขึ้นได้ (ท 5.1 ม.3/1)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</w:t>
      </w:r>
      <w:r w:rsidR="00DE5692" w:rsidRPr="00A2535E">
        <w:rPr>
          <w:rFonts w:ascii="TH SarabunIT๙" w:hAnsi="TH SarabunIT๙" w:cs="TH SarabunIT๙"/>
          <w:sz w:val="32"/>
          <w:szCs w:val="32"/>
          <w:cs/>
        </w:rPr>
        <w:t>5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วิเคราะห์วิถีไทยและคุณค่าจากวรรณคดีและวรรณกรรมที่อ่านได้ (ท 5.1 ม.3/2)</w:t>
      </w:r>
    </w:p>
    <w:p w:rsidR="00D80AF4" w:rsidRPr="00A2535E" w:rsidRDefault="0070482E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</w:t>
      </w:r>
      <w:r w:rsidR="00DE5692" w:rsidRPr="00A2535E">
        <w:rPr>
          <w:rFonts w:ascii="TH SarabunIT๙" w:hAnsi="TH SarabunIT๙" w:cs="TH SarabunIT๙"/>
          <w:sz w:val="32"/>
          <w:szCs w:val="32"/>
          <w:cs/>
        </w:rPr>
        <w:t>6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สรุปความรู้และข้อคิดจากเรื่องที่อ่านเพื่อนำไปประยุกต์ใช้ในชีวิตจริง (ท 5.1 ม.3/3)</w:t>
      </w:r>
    </w:p>
    <w:p w:rsidR="00D80AF4" w:rsidRPr="00A2535E" w:rsidRDefault="00DE5692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lastRenderedPageBreak/>
        <w:t>17</w:t>
      </w:r>
      <w:r w:rsidR="00D80AF4" w:rsidRPr="00A2535E">
        <w:rPr>
          <w:rFonts w:ascii="TH SarabunIT๙" w:hAnsi="TH SarabunIT๙" w:cs="TH SarabunIT๙"/>
          <w:sz w:val="32"/>
          <w:szCs w:val="32"/>
          <w:cs/>
        </w:rPr>
        <w:t>. ท่องจำและบอกคุณค่าบทอาขยานตามที่กำหนด และบทร้อยกรองที่มีคุณค่าตามความสนใจ และ</w:t>
      </w:r>
    </w:p>
    <w:p w:rsidR="00D80AF4" w:rsidRPr="00A2535E" w:rsidRDefault="00D80AF4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นำไปใช้อ้างอิงได้ (ท 5.1 ม.3/4)</w:t>
      </w:r>
    </w:p>
    <w:p w:rsidR="00D80AF4" w:rsidRPr="00A2535E" w:rsidRDefault="00D80AF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6"/>
        <w:gridCol w:w="627"/>
        <w:gridCol w:w="969"/>
        <w:gridCol w:w="1194"/>
        <w:gridCol w:w="596"/>
        <w:gridCol w:w="2556"/>
        <w:gridCol w:w="1274"/>
      </w:tblGrid>
      <w:tr w:rsidR="00B41BC8" w:rsidRPr="00A2535E" w:rsidTr="000D5A41">
        <w:tc>
          <w:tcPr>
            <w:tcW w:w="8362" w:type="dxa"/>
            <w:gridSpan w:val="7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41BC8" w:rsidRPr="00A2535E" w:rsidTr="000D5A41">
        <w:tc>
          <w:tcPr>
            <w:tcW w:w="1146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5</w:t>
            </w:r>
          </w:p>
        </w:tc>
        <w:tc>
          <w:tcPr>
            <w:tcW w:w="1194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556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</w:t>
            </w:r>
            <w:r w:rsidR="000D5A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0D5A41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274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41BC8" w:rsidRPr="00A2535E" w:rsidTr="000D5A41">
        <w:tc>
          <w:tcPr>
            <w:tcW w:w="1146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9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70482E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DE5692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194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556" w:type="dxa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36</w:t>
            </w:r>
            <w:r w:rsidR="000D5A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0D5A41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1BC8" w:rsidRPr="00A2535E" w:rsidTr="000D5A41">
        <w:tc>
          <w:tcPr>
            <w:tcW w:w="7088" w:type="dxa"/>
            <w:gridSpan w:val="6"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E94BF6" w:rsidRPr="00A2535E" w:rsidRDefault="00E94BF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E94BF6" w:rsidRDefault="00E94BF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DB4509" w:rsidRPr="00A2535E" w:rsidTr="00087401">
        <w:tc>
          <w:tcPr>
            <w:tcW w:w="2098" w:type="dxa"/>
            <w:shd w:val="clear" w:color="auto" w:fill="auto"/>
          </w:tcPr>
          <w:p w:rsidR="00DB4509" w:rsidRPr="00A2535E" w:rsidRDefault="00DB450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DB4509" w:rsidRPr="00A2535E" w:rsidRDefault="00DB4509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DB4509" w:rsidRPr="00A2535E" w:rsidRDefault="00DB450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4509" w:rsidRPr="00A2535E" w:rsidTr="00087401">
        <w:tc>
          <w:tcPr>
            <w:tcW w:w="5707" w:type="dxa"/>
            <w:gridSpan w:val="3"/>
            <w:shd w:val="clear" w:color="auto" w:fill="auto"/>
          </w:tcPr>
          <w:p w:rsidR="00DB4509" w:rsidRPr="00A2535E" w:rsidRDefault="00DB450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DB4509" w:rsidRPr="00A2535E" w:rsidRDefault="00DB4509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DB4509" w:rsidRPr="00A2535E" w:rsidTr="00087401">
        <w:tc>
          <w:tcPr>
            <w:tcW w:w="5092" w:type="dxa"/>
            <w:gridSpan w:val="2"/>
            <w:shd w:val="clear" w:color="auto" w:fill="auto"/>
          </w:tcPr>
          <w:p w:rsidR="00DB4509" w:rsidRPr="00A2535E" w:rsidRDefault="00DB450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DB4509" w:rsidRPr="00A2535E" w:rsidRDefault="00DB4509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DB4509" w:rsidRPr="00A2535E" w:rsidTr="00087401">
        <w:tc>
          <w:tcPr>
            <w:tcW w:w="5707" w:type="dxa"/>
            <w:gridSpan w:val="3"/>
            <w:shd w:val="clear" w:color="auto" w:fill="auto"/>
          </w:tcPr>
          <w:p w:rsidR="00DB4509" w:rsidRPr="00A2535E" w:rsidRDefault="00DB450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8740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๑.๕</w:t>
            </w:r>
            <w:bookmarkStart w:id="0" w:name="_GoBack"/>
            <w:bookmarkEnd w:id="0"/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DB4509" w:rsidRPr="00A2535E" w:rsidRDefault="00DB4509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 60 ชั่วโมง/สัปดาห์</w:t>
            </w:r>
          </w:p>
        </w:tc>
      </w:tr>
    </w:tbl>
    <w:p w:rsidR="00DB4509" w:rsidRPr="00A2535E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579"/>
        <w:gridCol w:w="4111"/>
        <w:gridCol w:w="1275"/>
      </w:tblGrid>
      <w:tr w:rsidR="00B41BC8" w:rsidRPr="00A2535E" w:rsidTr="00DB4509">
        <w:tc>
          <w:tcPr>
            <w:tcW w:w="3227" w:type="dxa"/>
            <w:gridSpan w:val="2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111" w:type="dxa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5" w:type="dxa"/>
          </w:tcPr>
          <w:p w:rsidR="00B41BC8" w:rsidRPr="00A2535E" w:rsidRDefault="00B41BC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ระดับภาษา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 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คำทับศัพท์และศัพท์บัญญัติ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การใช้ศัพท์ทางวิชาการและวิชาชีพ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 4.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5   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การฟังและการดูเพื่อส่งเสริมจินตนาการและความคิดสร้างสรรค์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 3.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 </w:t>
            </w:r>
          </w:p>
          <w:p w:rsidR="00373DB5" w:rsidRPr="00A2535E" w:rsidRDefault="00373DB5" w:rsidP="00A253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ม.3/5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ประเภทของการเขียน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ม.3/6</w:t>
            </w:r>
            <w:r w:rsidR="00CC4474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ม.3/7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การเขียนรายงานและการกรอกแบบสมัครงาน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8   </w:t>
            </w:r>
            <w:r w:rsidR="00CC4474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="00CC4474" w:rsidRPr="00A2535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CC4474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การอ่านบทร้อยกรอง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 1.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ม.3/3 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ม.3/10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การศึกษาวิเคราะห์วรรณกรรมท้องถิ่น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บทละครพูด เรื่อง เห็นแก่ลูก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  <w:r w:rsidR="0024723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247233"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 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บทพากย์เอราวัณ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ม.3/1 ม.3/2 ม.3/3 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  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373DB5" w:rsidRPr="00A2535E" w:rsidTr="00DB4509">
        <w:tc>
          <w:tcPr>
            <w:tcW w:w="648" w:type="dxa"/>
          </w:tcPr>
          <w:p w:rsidR="00373DB5" w:rsidRPr="00A2535E" w:rsidRDefault="00373DB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579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อิศรญาณภาษิต</w:t>
            </w:r>
          </w:p>
        </w:tc>
        <w:tc>
          <w:tcPr>
            <w:tcW w:w="4111" w:type="dxa"/>
          </w:tcPr>
          <w:p w:rsidR="00373DB5" w:rsidRPr="00A2535E" w:rsidRDefault="00373DB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 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1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ม.3/1 ม.3/2 ม.3/3 ม.3/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  </w:t>
            </w:r>
          </w:p>
        </w:tc>
        <w:tc>
          <w:tcPr>
            <w:tcW w:w="1275" w:type="dxa"/>
          </w:tcPr>
          <w:p w:rsidR="00373DB5" w:rsidRPr="00A2535E" w:rsidRDefault="00373DB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373DB5" w:rsidRPr="00A2535E" w:rsidTr="00DB4509">
        <w:tc>
          <w:tcPr>
            <w:tcW w:w="3227" w:type="dxa"/>
            <w:gridSpan w:val="2"/>
          </w:tcPr>
          <w:p w:rsidR="00373DB5" w:rsidRPr="00DB4509" w:rsidRDefault="00373DB5" w:rsidP="00DB450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45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111" w:type="dxa"/>
          </w:tcPr>
          <w:p w:rsidR="00373DB5" w:rsidRPr="00DB4509" w:rsidRDefault="00373DB5" w:rsidP="00DB45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5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DB49AD" w:rsidRPr="00DB45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5" w:type="dxa"/>
          </w:tcPr>
          <w:p w:rsidR="00373DB5" w:rsidRPr="00DB4509" w:rsidRDefault="00373DB5" w:rsidP="00DB450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450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B41BC8" w:rsidRPr="00A2535E" w:rsidRDefault="00B41BC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92FC2" w:rsidRPr="00A2535E" w:rsidRDefault="00192FC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92FC2" w:rsidRPr="00A2535E" w:rsidRDefault="00192FC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509" w:rsidRPr="00A2535E" w:rsidRDefault="00DB450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831" w:rsidRPr="00A2535E" w:rsidRDefault="00534831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34831" w:rsidRPr="00A2535E" w:rsidSect="004851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560" w:right="1418" w:bottom="1418" w:left="2126" w:header="851" w:footer="720" w:gutter="0"/>
      <w:pgNumType w:start="19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4FB" w:rsidRDefault="005874FB">
      <w:r>
        <w:separator/>
      </w:r>
    </w:p>
  </w:endnote>
  <w:endnote w:type="continuationSeparator" w:id="0">
    <w:p w:rsidR="005874FB" w:rsidRDefault="0058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35E" w:rsidRDefault="00A2535E" w:rsidP="00BA7D4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35E" w:rsidRDefault="00A2535E" w:rsidP="00BA7D4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35E" w:rsidRDefault="00A2535E" w:rsidP="00BA7D4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4FB" w:rsidRDefault="005874FB">
      <w:r>
        <w:separator/>
      </w:r>
    </w:p>
  </w:footnote>
  <w:footnote w:type="continuationSeparator" w:id="0">
    <w:p w:rsidR="005874FB" w:rsidRDefault="0058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35E" w:rsidRDefault="00A2535E" w:rsidP="00BA7D4E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35E" w:rsidRDefault="00A2535E" w:rsidP="00A55BD7">
    <w:pPr>
      <w:pStyle w:val="a7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35E" w:rsidRPr="00CD47C5" w:rsidRDefault="00A2535E">
    <w:pPr>
      <w:pStyle w:val="a7"/>
      <w:jc w:val="right"/>
      <w:rPr>
        <w:rFonts w:ascii="TH SarabunIT๙" w:hAnsi="TH SarabunIT๙" w:cs="TH SarabunIT๙"/>
        <w:sz w:val="32"/>
        <w:szCs w:val="32"/>
      </w:rPr>
    </w:pPr>
    <w:r w:rsidRPr="00CD47C5">
      <w:rPr>
        <w:rFonts w:ascii="TH SarabunIT๙" w:hAnsi="TH SarabunIT๙" w:cs="TH SarabunIT๙"/>
        <w:sz w:val="32"/>
        <w:szCs w:val="32"/>
      </w:rPr>
      <w:fldChar w:fldCharType="begin"/>
    </w:r>
    <w:r w:rsidRPr="00CD47C5">
      <w:rPr>
        <w:rFonts w:ascii="TH SarabunIT๙" w:hAnsi="TH SarabunIT๙" w:cs="TH SarabunIT๙"/>
        <w:sz w:val="32"/>
        <w:szCs w:val="32"/>
      </w:rPr>
      <w:instrText>PAGE   \</w:instrText>
    </w:r>
    <w:r w:rsidRPr="00CD47C5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CD47C5">
      <w:rPr>
        <w:rFonts w:ascii="TH SarabunIT๙" w:hAnsi="TH SarabunIT๙" w:cs="TH SarabunIT๙"/>
        <w:sz w:val="32"/>
        <w:szCs w:val="32"/>
      </w:rPr>
      <w:instrText>MERGEFORMAT</w:instrText>
    </w:r>
    <w:r w:rsidRPr="00CD47C5">
      <w:rPr>
        <w:rFonts w:ascii="TH SarabunIT๙" w:hAnsi="TH SarabunIT๙" w:cs="TH SarabunIT๙"/>
        <w:sz w:val="32"/>
        <w:szCs w:val="32"/>
      </w:rPr>
      <w:fldChar w:fldCharType="separate"/>
    </w:r>
    <w:r w:rsidR="00874063" w:rsidRPr="00874063">
      <w:rPr>
        <w:rFonts w:ascii="TH SarabunIT๙" w:hAnsi="TH SarabunIT๙" w:cs="TH SarabunIT๙"/>
        <w:noProof/>
        <w:sz w:val="32"/>
        <w:szCs w:val="32"/>
        <w:lang w:val="th-TH"/>
      </w:rPr>
      <w:t>36</w:t>
    </w:r>
    <w:r w:rsidRPr="00CD47C5">
      <w:rPr>
        <w:rFonts w:ascii="TH SarabunIT๙" w:hAnsi="TH SarabunIT๙" w:cs="TH SarabunIT๙"/>
        <w:sz w:val="32"/>
        <w:szCs w:val="32"/>
      </w:rPr>
      <w:fldChar w:fldCharType="end"/>
    </w:r>
  </w:p>
  <w:p w:rsidR="00A2535E" w:rsidRPr="00CD47C5" w:rsidRDefault="00A2535E" w:rsidP="00A55BD7">
    <w:pPr>
      <w:pStyle w:val="a7"/>
      <w:ind w:right="360" w:firstLine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35E" w:rsidRPr="00CD47C5" w:rsidRDefault="00A2535E" w:rsidP="00977994">
    <w:pPr>
      <w:pStyle w:val="a7"/>
      <w:jc w:val="right"/>
      <w:rPr>
        <w:rFonts w:ascii="TH SarabunIT๙" w:hAnsi="TH SarabunIT๙" w:cs="TH SarabunIT๙"/>
        <w:sz w:val="32"/>
        <w:szCs w:val="32"/>
      </w:rPr>
    </w:pPr>
    <w:r w:rsidRPr="00CD47C5">
      <w:rPr>
        <w:rFonts w:ascii="TH SarabunIT๙" w:hAnsi="TH SarabunIT๙" w:cs="TH SarabunIT๙"/>
        <w:sz w:val="32"/>
        <w:szCs w:val="32"/>
      </w:rPr>
      <w:fldChar w:fldCharType="begin"/>
    </w:r>
    <w:r w:rsidRPr="00CD47C5">
      <w:rPr>
        <w:rFonts w:ascii="TH SarabunIT๙" w:hAnsi="TH SarabunIT๙" w:cs="TH SarabunIT๙"/>
        <w:sz w:val="32"/>
        <w:szCs w:val="32"/>
      </w:rPr>
      <w:instrText>PAGE   \</w:instrText>
    </w:r>
    <w:r w:rsidRPr="00CD47C5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CD47C5">
      <w:rPr>
        <w:rFonts w:ascii="TH SarabunIT๙" w:hAnsi="TH SarabunIT๙" w:cs="TH SarabunIT๙"/>
        <w:sz w:val="32"/>
        <w:szCs w:val="32"/>
      </w:rPr>
      <w:instrText>MERGEFORMAT</w:instrText>
    </w:r>
    <w:r w:rsidRPr="00CD47C5">
      <w:rPr>
        <w:rFonts w:ascii="TH SarabunIT๙" w:hAnsi="TH SarabunIT๙" w:cs="TH SarabunIT๙"/>
        <w:sz w:val="32"/>
        <w:szCs w:val="32"/>
      </w:rPr>
      <w:fldChar w:fldCharType="separate"/>
    </w:r>
    <w:r w:rsidR="00874063" w:rsidRPr="00874063">
      <w:rPr>
        <w:rFonts w:ascii="TH SarabunIT๙" w:hAnsi="TH SarabunIT๙" w:cs="TH SarabunIT๙"/>
        <w:noProof/>
        <w:sz w:val="32"/>
        <w:szCs w:val="32"/>
        <w:lang w:val="th-TH"/>
      </w:rPr>
      <w:t>19</w:t>
    </w:r>
    <w:r w:rsidRPr="00CD47C5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A1886"/>
    <w:multiLevelType w:val="multilevel"/>
    <w:tmpl w:val="DE527B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" w15:restartNumberingAfterBreak="0">
    <w:nsid w:val="0D546F3B"/>
    <w:multiLevelType w:val="multilevel"/>
    <w:tmpl w:val="00087D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E446FB1"/>
    <w:multiLevelType w:val="multilevel"/>
    <w:tmpl w:val="7F1E29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E4A51FA"/>
    <w:multiLevelType w:val="hybridMultilevel"/>
    <w:tmpl w:val="B8866730"/>
    <w:lvl w:ilvl="0" w:tplc="3AFE946E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 w15:restartNumberingAfterBreak="0">
    <w:nsid w:val="10331520"/>
    <w:multiLevelType w:val="singleLevel"/>
    <w:tmpl w:val="32AC7598"/>
    <w:lvl w:ilvl="0"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Times New Roman" w:hAnsi="Wingdings" w:hint="default"/>
      </w:rPr>
    </w:lvl>
  </w:abstractNum>
  <w:abstractNum w:abstractNumId="5" w15:restartNumberingAfterBreak="0">
    <w:nsid w:val="16DD5AFA"/>
    <w:multiLevelType w:val="multilevel"/>
    <w:tmpl w:val="FC0A925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00"/>
        </w:tabs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6" w15:restartNumberingAfterBreak="0">
    <w:nsid w:val="1AE85CFB"/>
    <w:multiLevelType w:val="multilevel"/>
    <w:tmpl w:val="90940F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E183903"/>
    <w:multiLevelType w:val="hybridMultilevel"/>
    <w:tmpl w:val="42F41660"/>
    <w:lvl w:ilvl="0" w:tplc="F96C6E34">
      <w:start w:val="2544"/>
      <w:numFmt w:val="decimal"/>
      <w:lvlText w:val="%1"/>
      <w:lvlJc w:val="left"/>
      <w:pPr>
        <w:tabs>
          <w:tab w:val="num" w:pos="3465"/>
        </w:tabs>
        <w:ind w:left="34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 w15:restartNumberingAfterBreak="0">
    <w:nsid w:val="21CB108A"/>
    <w:multiLevelType w:val="multilevel"/>
    <w:tmpl w:val="7910D0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5240"/>
        </w:tabs>
        <w:ind w:left="15240" w:hanging="1800"/>
      </w:pPr>
      <w:rPr>
        <w:rFonts w:hint="default"/>
      </w:rPr>
    </w:lvl>
  </w:abstractNum>
  <w:abstractNum w:abstractNumId="9" w15:restartNumberingAfterBreak="0">
    <w:nsid w:val="25AA3388"/>
    <w:multiLevelType w:val="hybridMultilevel"/>
    <w:tmpl w:val="6D943F56"/>
    <w:lvl w:ilvl="0" w:tplc="28AA82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7977AAE"/>
    <w:multiLevelType w:val="singleLevel"/>
    <w:tmpl w:val="9EC8F6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28AC12FB"/>
    <w:multiLevelType w:val="hybridMultilevel"/>
    <w:tmpl w:val="DBD6209E"/>
    <w:lvl w:ilvl="0" w:tplc="A7C6D7B2">
      <w:numFmt w:val="bullet"/>
      <w:lvlText w:val=""/>
      <w:lvlJc w:val="left"/>
      <w:pPr>
        <w:tabs>
          <w:tab w:val="num" w:pos="750"/>
        </w:tabs>
        <w:ind w:left="750" w:hanging="390"/>
      </w:pPr>
      <w:rPr>
        <w:rFonts w:ascii="Wingdings 2" w:eastAsia="SimSun" w:hAnsi="Wingdings 2" w:cs="Angsana New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82F54"/>
    <w:multiLevelType w:val="hybridMultilevel"/>
    <w:tmpl w:val="C33EB828"/>
    <w:lvl w:ilvl="0" w:tplc="7DBC2AA0">
      <w:start w:val="30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34D5B"/>
    <w:multiLevelType w:val="multilevel"/>
    <w:tmpl w:val="BC2683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4" w15:restartNumberingAfterBreak="0">
    <w:nsid w:val="2F3A7474"/>
    <w:multiLevelType w:val="multilevel"/>
    <w:tmpl w:val="BB2E5C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ascii="Angsana New" w:eastAsia="SimSun" w:hAnsi="Angsana New" w:cs="Angsana New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32046DEF"/>
    <w:multiLevelType w:val="multilevel"/>
    <w:tmpl w:val="6B8C6E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0536BC"/>
    <w:multiLevelType w:val="multilevel"/>
    <w:tmpl w:val="3C38B1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2E36272"/>
    <w:multiLevelType w:val="hybridMultilevel"/>
    <w:tmpl w:val="C5DC0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B54B6D"/>
    <w:multiLevelType w:val="hybridMultilevel"/>
    <w:tmpl w:val="4E6AA0B2"/>
    <w:lvl w:ilvl="0" w:tplc="7FE03316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40356622"/>
    <w:multiLevelType w:val="hybridMultilevel"/>
    <w:tmpl w:val="6BB45AEA"/>
    <w:lvl w:ilvl="0" w:tplc="EF680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223048C"/>
    <w:multiLevelType w:val="multilevel"/>
    <w:tmpl w:val="22E61E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4"/>
      <w:numFmt w:val="decimal"/>
      <w:lvlText w:val="%1.%2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21" w15:restartNumberingAfterBreak="0">
    <w:nsid w:val="48604656"/>
    <w:multiLevelType w:val="multilevel"/>
    <w:tmpl w:val="0F4C57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A18404C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D7293A"/>
    <w:multiLevelType w:val="multilevel"/>
    <w:tmpl w:val="B60673C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1"/>
      <w:numFmt w:val="decimal"/>
      <w:lvlText w:val="%1.%2)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4" w15:restartNumberingAfterBreak="0">
    <w:nsid w:val="524F6532"/>
    <w:multiLevelType w:val="multilevel"/>
    <w:tmpl w:val="D152E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7CB4AE1"/>
    <w:multiLevelType w:val="multilevel"/>
    <w:tmpl w:val="721ADB7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AB934E5"/>
    <w:multiLevelType w:val="multilevel"/>
    <w:tmpl w:val="D1DC9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5040F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6AB695F"/>
    <w:multiLevelType w:val="multilevel"/>
    <w:tmpl w:val="7612FA3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9" w15:restartNumberingAfterBreak="0">
    <w:nsid w:val="66B45F0F"/>
    <w:multiLevelType w:val="multilevel"/>
    <w:tmpl w:val="3EA0F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9F2456B"/>
    <w:multiLevelType w:val="hybridMultilevel"/>
    <w:tmpl w:val="51221BB0"/>
    <w:lvl w:ilvl="0" w:tplc="FEEA0E70">
      <w:start w:val="30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F1E23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AA72FB3"/>
    <w:multiLevelType w:val="multilevel"/>
    <w:tmpl w:val="5FEA149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3" w15:restartNumberingAfterBreak="0">
    <w:nsid w:val="7BA534B2"/>
    <w:multiLevelType w:val="multilevel"/>
    <w:tmpl w:val="C1B27D7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4"/>
  </w:num>
  <w:num w:numId="3">
    <w:abstractNumId w:val="26"/>
  </w:num>
  <w:num w:numId="4">
    <w:abstractNumId w:val="21"/>
  </w:num>
  <w:num w:numId="5">
    <w:abstractNumId w:val="28"/>
  </w:num>
  <w:num w:numId="6">
    <w:abstractNumId w:val="29"/>
  </w:num>
  <w:num w:numId="7">
    <w:abstractNumId w:val="15"/>
  </w:num>
  <w:num w:numId="8">
    <w:abstractNumId w:val="8"/>
  </w:num>
  <w:num w:numId="9">
    <w:abstractNumId w:val="23"/>
  </w:num>
  <w:num w:numId="10">
    <w:abstractNumId w:val="20"/>
  </w:num>
  <w:num w:numId="11">
    <w:abstractNumId w:val="10"/>
  </w:num>
  <w:num w:numId="12">
    <w:abstractNumId w:val="11"/>
  </w:num>
  <w:num w:numId="13">
    <w:abstractNumId w:val="3"/>
  </w:num>
  <w:num w:numId="14">
    <w:abstractNumId w:val="18"/>
  </w:num>
  <w:num w:numId="15">
    <w:abstractNumId w:val="27"/>
  </w:num>
  <w:num w:numId="16">
    <w:abstractNumId w:val="2"/>
  </w:num>
  <w:num w:numId="17">
    <w:abstractNumId w:val="13"/>
  </w:num>
  <w:num w:numId="18">
    <w:abstractNumId w:val="4"/>
  </w:num>
  <w:num w:numId="19">
    <w:abstractNumId w:val="5"/>
  </w:num>
  <w:num w:numId="20">
    <w:abstractNumId w:val="14"/>
  </w:num>
  <w:num w:numId="21">
    <w:abstractNumId w:val="32"/>
  </w:num>
  <w:num w:numId="22">
    <w:abstractNumId w:val="1"/>
  </w:num>
  <w:num w:numId="23">
    <w:abstractNumId w:val="31"/>
  </w:num>
  <w:num w:numId="24">
    <w:abstractNumId w:val="6"/>
  </w:num>
  <w:num w:numId="25">
    <w:abstractNumId w:val="16"/>
  </w:num>
  <w:num w:numId="26">
    <w:abstractNumId w:val="33"/>
  </w:num>
  <w:num w:numId="27">
    <w:abstractNumId w:val="22"/>
  </w:num>
  <w:num w:numId="28">
    <w:abstractNumId w:val="25"/>
  </w:num>
  <w:num w:numId="29">
    <w:abstractNumId w:val="9"/>
  </w:num>
  <w:num w:numId="30">
    <w:abstractNumId w:val="7"/>
  </w:num>
  <w:num w:numId="31">
    <w:abstractNumId w:val="19"/>
  </w:num>
  <w:num w:numId="32">
    <w:abstractNumId w:val="12"/>
  </w:num>
  <w:num w:numId="33">
    <w:abstractNumId w:val="30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AD"/>
    <w:rsid w:val="00005760"/>
    <w:rsid w:val="00007F00"/>
    <w:rsid w:val="000124AD"/>
    <w:rsid w:val="00013CBE"/>
    <w:rsid w:val="00026198"/>
    <w:rsid w:val="0004086F"/>
    <w:rsid w:val="00040A36"/>
    <w:rsid w:val="0004281F"/>
    <w:rsid w:val="00046088"/>
    <w:rsid w:val="0004686E"/>
    <w:rsid w:val="00053728"/>
    <w:rsid w:val="00053B95"/>
    <w:rsid w:val="00054A58"/>
    <w:rsid w:val="00064695"/>
    <w:rsid w:val="00071564"/>
    <w:rsid w:val="0007241E"/>
    <w:rsid w:val="00072B72"/>
    <w:rsid w:val="00082714"/>
    <w:rsid w:val="00087468"/>
    <w:rsid w:val="00091C8E"/>
    <w:rsid w:val="000A4595"/>
    <w:rsid w:val="000A4F94"/>
    <w:rsid w:val="000B0A5A"/>
    <w:rsid w:val="000C74FB"/>
    <w:rsid w:val="000D5A41"/>
    <w:rsid w:val="000E10CE"/>
    <w:rsid w:val="000E3913"/>
    <w:rsid w:val="000F4FE4"/>
    <w:rsid w:val="00103C48"/>
    <w:rsid w:val="00114507"/>
    <w:rsid w:val="001214A4"/>
    <w:rsid w:val="00131E2B"/>
    <w:rsid w:val="001372EC"/>
    <w:rsid w:val="001464AD"/>
    <w:rsid w:val="00155200"/>
    <w:rsid w:val="0016364F"/>
    <w:rsid w:val="0017352F"/>
    <w:rsid w:val="00182892"/>
    <w:rsid w:val="00182D60"/>
    <w:rsid w:val="00192FC2"/>
    <w:rsid w:val="001A002B"/>
    <w:rsid w:val="001A15EF"/>
    <w:rsid w:val="001A5203"/>
    <w:rsid w:val="001A63FA"/>
    <w:rsid w:val="001A745A"/>
    <w:rsid w:val="001B1479"/>
    <w:rsid w:val="001B26E8"/>
    <w:rsid w:val="001B27B9"/>
    <w:rsid w:val="001B69A3"/>
    <w:rsid w:val="001C40CC"/>
    <w:rsid w:val="001C4608"/>
    <w:rsid w:val="001C751C"/>
    <w:rsid w:val="001F1AD6"/>
    <w:rsid w:val="00200B9D"/>
    <w:rsid w:val="00201FEC"/>
    <w:rsid w:val="00204913"/>
    <w:rsid w:val="002154B3"/>
    <w:rsid w:val="002232E2"/>
    <w:rsid w:val="002234B9"/>
    <w:rsid w:val="00233006"/>
    <w:rsid w:val="00237C78"/>
    <w:rsid w:val="00246369"/>
    <w:rsid w:val="00247233"/>
    <w:rsid w:val="00247FCC"/>
    <w:rsid w:val="002560FB"/>
    <w:rsid w:val="002572AD"/>
    <w:rsid w:val="00264348"/>
    <w:rsid w:val="00272942"/>
    <w:rsid w:val="00285F7A"/>
    <w:rsid w:val="002867C6"/>
    <w:rsid w:val="002B4FDE"/>
    <w:rsid w:val="002C3BF8"/>
    <w:rsid w:val="002C776F"/>
    <w:rsid w:val="002D5024"/>
    <w:rsid w:val="002F2E56"/>
    <w:rsid w:val="002F4DB6"/>
    <w:rsid w:val="002F4F61"/>
    <w:rsid w:val="003024D6"/>
    <w:rsid w:val="00303526"/>
    <w:rsid w:val="00304B88"/>
    <w:rsid w:val="0031337E"/>
    <w:rsid w:val="0031691D"/>
    <w:rsid w:val="00334EED"/>
    <w:rsid w:val="003365C5"/>
    <w:rsid w:val="00340AD3"/>
    <w:rsid w:val="00344603"/>
    <w:rsid w:val="00345B26"/>
    <w:rsid w:val="00347824"/>
    <w:rsid w:val="00350437"/>
    <w:rsid w:val="0035153E"/>
    <w:rsid w:val="00351DB6"/>
    <w:rsid w:val="00352DCB"/>
    <w:rsid w:val="00356C5F"/>
    <w:rsid w:val="00357A59"/>
    <w:rsid w:val="00361D2B"/>
    <w:rsid w:val="003647D8"/>
    <w:rsid w:val="00367B0B"/>
    <w:rsid w:val="00373DB5"/>
    <w:rsid w:val="0037724B"/>
    <w:rsid w:val="00393961"/>
    <w:rsid w:val="003B5DFC"/>
    <w:rsid w:val="003C23C7"/>
    <w:rsid w:val="003D6088"/>
    <w:rsid w:val="003E1139"/>
    <w:rsid w:val="003F34D8"/>
    <w:rsid w:val="003F4B0A"/>
    <w:rsid w:val="003F4C14"/>
    <w:rsid w:val="0040215B"/>
    <w:rsid w:val="00410E23"/>
    <w:rsid w:val="004234FE"/>
    <w:rsid w:val="00423EE5"/>
    <w:rsid w:val="00434F3A"/>
    <w:rsid w:val="00444A8E"/>
    <w:rsid w:val="00444C90"/>
    <w:rsid w:val="00445B34"/>
    <w:rsid w:val="004478FF"/>
    <w:rsid w:val="00447D81"/>
    <w:rsid w:val="00451F81"/>
    <w:rsid w:val="004566B3"/>
    <w:rsid w:val="00457FC1"/>
    <w:rsid w:val="004608E4"/>
    <w:rsid w:val="00466178"/>
    <w:rsid w:val="004744A5"/>
    <w:rsid w:val="004801CC"/>
    <w:rsid w:val="00481FC1"/>
    <w:rsid w:val="0048511F"/>
    <w:rsid w:val="00487BF6"/>
    <w:rsid w:val="0049526E"/>
    <w:rsid w:val="0049782B"/>
    <w:rsid w:val="004A1DBA"/>
    <w:rsid w:val="004C6200"/>
    <w:rsid w:val="004E1C1C"/>
    <w:rsid w:val="004E57A7"/>
    <w:rsid w:val="004E6879"/>
    <w:rsid w:val="00501145"/>
    <w:rsid w:val="0050145C"/>
    <w:rsid w:val="005062FD"/>
    <w:rsid w:val="00517208"/>
    <w:rsid w:val="00526DB2"/>
    <w:rsid w:val="00533740"/>
    <w:rsid w:val="00534831"/>
    <w:rsid w:val="00541616"/>
    <w:rsid w:val="005420AA"/>
    <w:rsid w:val="00547D3F"/>
    <w:rsid w:val="00550504"/>
    <w:rsid w:val="00553A35"/>
    <w:rsid w:val="00556FE6"/>
    <w:rsid w:val="00565185"/>
    <w:rsid w:val="005652EB"/>
    <w:rsid w:val="005757BD"/>
    <w:rsid w:val="00575F4C"/>
    <w:rsid w:val="0057616F"/>
    <w:rsid w:val="00581A39"/>
    <w:rsid w:val="00585E0D"/>
    <w:rsid w:val="005874FB"/>
    <w:rsid w:val="005879ED"/>
    <w:rsid w:val="005909E9"/>
    <w:rsid w:val="005A1E78"/>
    <w:rsid w:val="005A430A"/>
    <w:rsid w:val="005A64E9"/>
    <w:rsid w:val="005B4095"/>
    <w:rsid w:val="005C3AC3"/>
    <w:rsid w:val="005D67F2"/>
    <w:rsid w:val="005E3D09"/>
    <w:rsid w:val="005E7D75"/>
    <w:rsid w:val="005F4A04"/>
    <w:rsid w:val="00602ADB"/>
    <w:rsid w:val="00605025"/>
    <w:rsid w:val="006054E5"/>
    <w:rsid w:val="0060593B"/>
    <w:rsid w:val="00605A85"/>
    <w:rsid w:val="00607BBD"/>
    <w:rsid w:val="00614AD8"/>
    <w:rsid w:val="00616568"/>
    <w:rsid w:val="00622BA1"/>
    <w:rsid w:val="00633E59"/>
    <w:rsid w:val="0063445D"/>
    <w:rsid w:val="006364D5"/>
    <w:rsid w:val="006372AB"/>
    <w:rsid w:val="006408F8"/>
    <w:rsid w:val="00645CA9"/>
    <w:rsid w:val="00646319"/>
    <w:rsid w:val="00653D4F"/>
    <w:rsid w:val="00654A6E"/>
    <w:rsid w:val="0065615B"/>
    <w:rsid w:val="006615DA"/>
    <w:rsid w:val="00663294"/>
    <w:rsid w:val="00670E48"/>
    <w:rsid w:val="00671148"/>
    <w:rsid w:val="006A046D"/>
    <w:rsid w:val="006B1BC1"/>
    <w:rsid w:val="006B542F"/>
    <w:rsid w:val="006C0A4B"/>
    <w:rsid w:val="006C4EFB"/>
    <w:rsid w:val="006D2F90"/>
    <w:rsid w:val="006D4C35"/>
    <w:rsid w:val="006D53EC"/>
    <w:rsid w:val="006D5BCB"/>
    <w:rsid w:val="006E1165"/>
    <w:rsid w:val="006F11B1"/>
    <w:rsid w:val="006F4AEE"/>
    <w:rsid w:val="0070216F"/>
    <w:rsid w:val="0070482E"/>
    <w:rsid w:val="00706BAD"/>
    <w:rsid w:val="00711250"/>
    <w:rsid w:val="007150E4"/>
    <w:rsid w:val="00725301"/>
    <w:rsid w:val="00730396"/>
    <w:rsid w:val="00734E82"/>
    <w:rsid w:val="00737748"/>
    <w:rsid w:val="00741CD0"/>
    <w:rsid w:val="00760A0A"/>
    <w:rsid w:val="00763078"/>
    <w:rsid w:val="00765427"/>
    <w:rsid w:val="00770A49"/>
    <w:rsid w:val="00773AAC"/>
    <w:rsid w:val="00793506"/>
    <w:rsid w:val="007963E5"/>
    <w:rsid w:val="007964A2"/>
    <w:rsid w:val="007967C3"/>
    <w:rsid w:val="007A049A"/>
    <w:rsid w:val="007A3016"/>
    <w:rsid w:val="007A65D7"/>
    <w:rsid w:val="007A6932"/>
    <w:rsid w:val="007B5F28"/>
    <w:rsid w:val="007C0CE6"/>
    <w:rsid w:val="007C7178"/>
    <w:rsid w:val="007D14D3"/>
    <w:rsid w:val="007E186C"/>
    <w:rsid w:val="007E20D1"/>
    <w:rsid w:val="007E760A"/>
    <w:rsid w:val="007F30F6"/>
    <w:rsid w:val="007F6D67"/>
    <w:rsid w:val="0081626B"/>
    <w:rsid w:val="00821591"/>
    <w:rsid w:val="00825524"/>
    <w:rsid w:val="0083060F"/>
    <w:rsid w:val="008316C9"/>
    <w:rsid w:val="00835437"/>
    <w:rsid w:val="008373D5"/>
    <w:rsid w:val="00844777"/>
    <w:rsid w:val="0085569A"/>
    <w:rsid w:val="00857590"/>
    <w:rsid w:val="00857C79"/>
    <w:rsid w:val="0086603D"/>
    <w:rsid w:val="008724A4"/>
    <w:rsid w:val="00872834"/>
    <w:rsid w:val="00874063"/>
    <w:rsid w:val="00880F72"/>
    <w:rsid w:val="008849B2"/>
    <w:rsid w:val="00885AE9"/>
    <w:rsid w:val="00886819"/>
    <w:rsid w:val="008929B0"/>
    <w:rsid w:val="00894894"/>
    <w:rsid w:val="008A09A6"/>
    <w:rsid w:val="008B1205"/>
    <w:rsid w:val="008B2B72"/>
    <w:rsid w:val="008B6815"/>
    <w:rsid w:val="008B6827"/>
    <w:rsid w:val="008C2691"/>
    <w:rsid w:val="008C3B58"/>
    <w:rsid w:val="008C4AB3"/>
    <w:rsid w:val="008D4ED4"/>
    <w:rsid w:val="008D57C0"/>
    <w:rsid w:val="008D65C9"/>
    <w:rsid w:val="008D738F"/>
    <w:rsid w:val="008E0E8A"/>
    <w:rsid w:val="009010B5"/>
    <w:rsid w:val="00902C6E"/>
    <w:rsid w:val="0090513E"/>
    <w:rsid w:val="00910AD7"/>
    <w:rsid w:val="00915556"/>
    <w:rsid w:val="009166F6"/>
    <w:rsid w:val="00931577"/>
    <w:rsid w:val="0093256F"/>
    <w:rsid w:val="00942402"/>
    <w:rsid w:val="00947A36"/>
    <w:rsid w:val="009526F5"/>
    <w:rsid w:val="0095332B"/>
    <w:rsid w:val="00960142"/>
    <w:rsid w:val="0096590F"/>
    <w:rsid w:val="009741AD"/>
    <w:rsid w:val="00974F09"/>
    <w:rsid w:val="00977994"/>
    <w:rsid w:val="0098066B"/>
    <w:rsid w:val="00985637"/>
    <w:rsid w:val="00993142"/>
    <w:rsid w:val="00993F86"/>
    <w:rsid w:val="009B0D1B"/>
    <w:rsid w:val="009C05C0"/>
    <w:rsid w:val="009C30CC"/>
    <w:rsid w:val="009D0EE6"/>
    <w:rsid w:val="009D1301"/>
    <w:rsid w:val="009D14E2"/>
    <w:rsid w:val="009D36D9"/>
    <w:rsid w:val="009D3C22"/>
    <w:rsid w:val="009F2C27"/>
    <w:rsid w:val="009F607F"/>
    <w:rsid w:val="00A0101C"/>
    <w:rsid w:val="00A014C8"/>
    <w:rsid w:val="00A03D64"/>
    <w:rsid w:val="00A10AC7"/>
    <w:rsid w:val="00A10C71"/>
    <w:rsid w:val="00A11B9D"/>
    <w:rsid w:val="00A15A6E"/>
    <w:rsid w:val="00A21ECD"/>
    <w:rsid w:val="00A2535E"/>
    <w:rsid w:val="00A30B06"/>
    <w:rsid w:val="00A33A17"/>
    <w:rsid w:val="00A52B65"/>
    <w:rsid w:val="00A54BC0"/>
    <w:rsid w:val="00A5538B"/>
    <w:rsid w:val="00A55BD7"/>
    <w:rsid w:val="00A7321B"/>
    <w:rsid w:val="00A740B2"/>
    <w:rsid w:val="00A753AE"/>
    <w:rsid w:val="00A77DD6"/>
    <w:rsid w:val="00A95B4F"/>
    <w:rsid w:val="00AB14D8"/>
    <w:rsid w:val="00AB261A"/>
    <w:rsid w:val="00AB5323"/>
    <w:rsid w:val="00AB5A30"/>
    <w:rsid w:val="00AC4580"/>
    <w:rsid w:val="00AC761F"/>
    <w:rsid w:val="00AE4288"/>
    <w:rsid w:val="00AE5673"/>
    <w:rsid w:val="00AE7534"/>
    <w:rsid w:val="00AE753C"/>
    <w:rsid w:val="00AF225D"/>
    <w:rsid w:val="00B125D8"/>
    <w:rsid w:val="00B12A85"/>
    <w:rsid w:val="00B13BDD"/>
    <w:rsid w:val="00B149E9"/>
    <w:rsid w:val="00B16728"/>
    <w:rsid w:val="00B170B9"/>
    <w:rsid w:val="00B2400E"/>
    <w:rsid w:val="00B256D9"/>
    <w:rsid w:val="00B268AD"/>
    <w:rsid w:val="00B41BC8"/>
    <w:rsid w:val="00B526FB"/>
    <w:rsid w:val="00B52F37"/>
    <w:rsid w:val="00B54197"/>
    <w:rsid w:val="00B7358B"/>
    <w:rsid w:val="00B75BCF"/>
    <w:rsid w:val="00B823E7"/>
    <w:rsid w:val="00B82954"/>
    <w:rsid w:val="00BA05F3"/>
    <w:rsid w:val="00BA1909"/>
    <w:rsid w:val="00BA7D4E"/>
    <w:rsid w:val="00BB6459"/>
    <w:rsid w:val="00BC1B26"/>
    <w:rsid w:val="00BC253F"/>
    <w:rsid w:val="00BC26E3"/>
    <w:rsid w:val="00BC3D54"/>
    <w:rsid w:val="00BC7032"/>
    <w:rsid w:val="00BD1783"/>
    <w:rsid w:val="00BD79BD"/>
    <w:rsid w:val="00BF5148"/>
    <w:rsid w:val="00C15583"/>
    <w:rsid w:val="00C23F41"/>
    <w:rsid w:val="00C269CB"/>
    <w:rsid w:val="00C34560"/>
    <w:rsid w:val="00C36E67"/>
    <w:rsid w:val="00C47110"/>
    <w:rsid w:val="00C50EDA"/>
    <w:rsid w:val="00C55AF0"/>
    <w:rsid w:val="00C56153"/>
    <w:rsid w:val="00C666A7"/>
    <w:rsid w:val="00C668FF"/>
    <w:rsid w:val="00C72AEC"/>
    <w:rsid w:val="00C91305"/>
    <w:rsid w:val="00C92C90"/>
    <w:rsid w:val="00C9387C"/>
    <w:rsid w:val="00CB2337"/>
    <w:rsid w:val="00CB6E31"/>
    <w:rsid w:val="00CB6F7A"/>
    <w:rsid w:val="00CC4474"/>
    <w:rsid w:val="00CC7B1F"/>
    <w:rsid w:val="00CD47C5"/>
    <w:rsid w:val="00CD574D"/>
    <w:rsid w:val="00CD60D6"/>
    <w:rsid w:val="00CE3CE4"/>
    <w:rsid w:val="00CF10D8"/>
    <w:rsid w:val="00CF192B"/>
    <w:rsid w:val="00CF56D4"/>
    <w:rsid w:val="00D06CFC"/>
    <w:rsid w:val="00D17C95"/>
    <w:rsid w:val="00D2049B"/>
    <w:rsid w:val="00D2076F"/>
    <w:rsid w:val="00D23B3A"/>
    <w:rsid w:val="00D2494B"/>
    <w:rsid w:val="00D25914"/>
    <w:rsid w:val="00D3290F"/>
    <w:rsid w:val="00D3558C"/>
    <w:rsid w:val="00D37561"/>
    <w:rsid w:val="00D40EBB"/>
    <w:rsid w:val="00D4213D"/>
    <w:rsid w:val="00D544A9"/>
    <w:rsid w:val="00D636F0"/>
    <w:rsid w:val="00D64F38"/>
    <w:rsid w:val="00D71278"/>
    <w:rsid w:val="00D76653"/>
    <w:rsid w:val="00D80AF4"/>
    <w:rsid w:val="00D845E1"/>
    <w:rsid w:val="00D92022"/>
    <w:rsid w:val="00D93539"/>
    <w:rsid w:val="00D97D77"/>
    <w:rsid w:val="00DA0532"/>
    <w:rsid w:val="00DA152D"/>
    <w:rsid w:val="00DA4344"/>
    <w:rsid w:val="00DA5AD1"/>
    <w:rsid w:val="00DB1E37"/>
    <w:rsid w:val="00DB2C41"/>
    <w:rsid w:val="00DB4509"/>
    <w:rsid w:val="00DB49AD"/>
    <w:rsid w:val="00DB6290"/>
    <w:rsid w:val="00DB78D3"/>
    <w:rsid w:val="00DC63D7"/>
    <w:rsid w:val="00DD3937"/>
    <w:rsid w:val="00DE1FB5"/>
    <w:rsid w:val="00DE33F9"/>
    <w:rsid w:val="00DE5692"/>
    <w:rsid w:val="00DE7672"/>
    <w:rsid w:val="00DF602B"/>
    <w:rsid w:val="00E000AB"/>
    <w:rsid w:val="00E056E4"/>
    <w:rsid w:val="00E05DFA"/>
    <w:rsid w:val="00E0658A"/>
    <w:rsid w:val="00E10A71"/>
    <w:rsid w:val="00E21362"/>
    <w:rsid w:val="00E23F5B"/>
    <w:rsid w:val="00E24FA0"/>
    <w:rsid w:val="00E26A35"/>
    <w:rsid w:val="00E318AB"/>
    <w:rsid w:val="00E6553D"/>
    <w:rsid w:val="00E676BD"/>
    <w:rsid w:val="00E742DE"/>
    <w:rsid w:val="00E74C73"/>
    <w:rsid w:val="00E94BF6"/>
    <w:rsid w:val="00E969B4"/>
    <w:rsid w:val="00EA0BD8"/>
    <w:rsid w:val="00EA37CB"/>
    <w:rsid w:val="00EA6C90"/>
    <w:rsid w:val="00EB5996"/>
    <w:rsid w:val="00EC139C"/>
    <w:rsid w:val="00EC3E15"/>
    <w:rsid w:val="00EC7D9B"/>
    <w:rsid w:val="00ED21AB"/>
    <w:rsid w:val="00ED4504"/>
    <w:rsid w:val="00EF2821"/>
    <w:rsid w:val="00F021B8"/>
    <w:rsid w:val="00F02DF5"/>
    <w:rsid w:val="00F05853"/>
    <w:rsid w:val="00F253E9"/>
    <w:rsid w:val="00F41010"/>
    <w:rsid w:val="00F42AB1"/>
    <w:rsid w:val="00F44FAB"/>
    <w:rsid w:val="00F505AF"/>
    <w:rsid w:val="00F608A5"/>
    <w:rsid w:val="00F70529"/>
    <w:rsid w:val="00F72E62"/>
    <w:rsid w:val="00F749F3"/>
    <w:rsid w:val="00F852E1"/>
    <w:rsid w:val="00F8750A"/>
    <w:rsid w:val="00F958BC"/>
    <w:rsid w:val="00FA022D"/>
    <w:rsid w:val="00FA443E"/>
    <w:rsid w:val="00FB32A9"/>
    <w:rsid w:val="00FB5FFD"/>
    <w:rsid w:val="00FC6602"/>
    <w:rsid w:val="00FC7B31"/>
    <w:rsid w:val="00FD25D0"/>
    <w:rsid w:val="00FD40A8"/>
    <w:rsid w:val="00FD4CDE"/>
    <w:rsid w:val="00FE1A6A"/>
    <w:rsid w:val="00FE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8DD9EF"/>
  <w15:chartTrackingRefBased/>
  <w15:docId w15:val="{ACD49172-DD34-4A6E-B0B1-203D50011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686E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823E7"/>
    <w:pPr>
      <w:keepNext/>
      <w:spacing w:before="240" w:after="60"/>
      <w:jc w:val="center"/>
      <w:outlineLvl w:val="0"/>
    </w:pPr>
    <w:rPr>
      <w:rFonts w:ascii="Angsana New" w:eastAsia="Times New Roman" w:hAnsi="Angsana New"/>
      <w:b/>
      <w:bCs/>
      <w:kern w:val="28"/>
      <w:sz w:val="40"/>
      <w:szCs w:val="40"/>
      <w:lang w:eastAsia="en-US"/>
    </w:rPr>
  </w:style>
  <w:style w:type="paragraph" w:styleId="2">
    <w:name w:val="heading 2"/>
    <w:basedOn w:val="a"/>
    <w:next w:val="a"/>
    <w:qFormat/>
    <w:rsid w:val="00B823E7"/>
    <w:pPr>
      <w:keepNext/>
      <w:ind w:firstLine="720"/>
      <w:jc w:val="center"/>
      <w:outlineLvl w:val="1"/>
    </w:pPr>
    <w:rPr>
      <w:rFonts w:ascii="AngsanaUPC" w:eastAsia="Times New Roman" w:hAnsi="AngsanaUPC" w:cs="AngsanaUPC"/>
      <w:b/>
      <w:bCs/>
      <w:sz w:val="48"/>
      <w:szCs w:val="48"/>
      <w:lang w:eastAsia="en-US"/>
    </w:rPr>
  </w:style>
  <w:style w:type="paragraph" w:styleId="3">
    <w:name w:val="heading 3"/>
    <w:basedOn w:val="a"/>
    <w:next w:val="a"/>
    <w:qFormat/>
    <w:rsid w:val="0004686E"/>
    <w:pPr>
      <w:keepNext/>
      <w:tabs>
        <w:tab w:val="left" w:pos="1260"/>
      </w:tabs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B823E7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B823E7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B823E7"/>
    <w:pPr>
      <w:keepNext/>
      <w:jc w:val="center"/>
      <w:outlineLvl w:val="5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qFormat/>
    <w:rsid w:val="00B823E7"/>
    <w:pPr>
      <w:keepNext/>
      <w:ind w:firstLine="2070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8">
    <w:name w:val="heading 8"/>
    <w:basedOn w:val="a"/>
    <w:next w:val="a"/>
    <w:qFormat/>
    <w:rsid w:val="00B823E7"/>
    <w:pPr>
      <w:keepNext/>
      <w:ind w:firstLine="1350"/>
      <w:jc w:val="both"/>
      <w:outlineLvl w:val="7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9">
    <w:name w:val="heading 9"/>
    <w:basedOn w:val="a"/>
    <w:next w:val="a"/>
    <w:qFormat/>
    <w:rsid w:val="00B823E7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paragraph" w:styleId="a4">
    <w:name w:val="footer"/>
    <w:basedOn w:val="a"/>
    <w:rsid w:val="00844777"/>
    <w:pPr>
      <w:tabs>
        <w:tab w:val="center" w:pos="4153"/>
        <w:tab w:val="right" w:pos="8306"/>
      </w:tabs>
    </w:pPr>
    <w:rPr>
      <w:szCs w:val="28"/>
    </w:rPr>
  </w:style>
  <w:style w:type="character" w:styleId="a5">
    <w:name w:val="page number"/>
    <w:basedOn w:val="a3"/>
    <w:rsid w:val="00844777"/>
  </w:style>
  <w:style w:type="paragraph" w:styleId="a6">
    <w:name w:val="Balloon Text"/>
    <w:basedOn w:val="a"/>
    <w:semiHidden/>
    <w:rsid w:val="00357A59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246369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a9">
    <w:name w:val="Body Text Indent"/>
    <w:basedOn w:val="a"/>
    <w:rsid w:val="00D71278"/>
    <w:pPr>
      <w:ind w:firstLine="720"/>
    </w:pPr>
    <w:rPr>
      <w:rFonts w:ascii="AngsanaUPC" w:eastAsia="Cordia New" w:hAnsi="AngsanaUPC" w:cs="AngsanaUPC"/>
      <w:sz w:val="32"/>
      <w:szCs w:val="32"/>
    </w:rPr>
  </w:style>
  <w:style w:type="paragraph" w:styleId="30">
    <w:name w:val="Body Text Indent 3"/>
    <w:basedOn w:val="a"/>
    <w:rsid w:val="00D71278"/>
    <w:pPr>
      <w:ind w:firstLine="720"/>
      <w:jc w:val="both"/>
    </w:pPr>
    <w:rPr>
      <w:rFonts w:ascii="AngsanaUPC" w:eastAsia="Cordia New" w:hAnsi="AngsanaUPC" w:cs="AngsanaUPC"/>
      <w:sz w:val="32"/>
      <w:szCs w:val="32"/>
    </w:rPr>
  </w:style>
  <w:style w:type="paragraph" w:styleId="aa">
    <w:name w:val="Body Text"/>
    <w:basedOn w:val="a"/>
    <w:rsid w:val="00B823E7"/>
    <w:pPr>
      <w:spacing w:after="120"/>
    </w:pPr>
    <w:rPr>
      <w:szCs w:val="28"/>
    </w:rPr>
  </w:style>
  <w:style w:type="paragraph" w:styleId="20">
    <w:name w:val="Body Text Indent 2"/>
    <w:basedOn w:val="a"/>
    <w:rsid w:val="00B823E7"/>
    <w:pPr>
      <w:ind w:firstLine="1260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21">
    <w:name w:val="Body Text 2"/>
    <w:basedOn w:val="a"/>
    <w:rsid w:val="00B823E7"/>
    <w:pPr>
      <w:ind w:firstLine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31">
    <w:name w:val="Body Text 3"/>
    <w:basedOn w:val="a"/>
    <w:rsid w:val="00B823E7"/>
    <w:pPr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ab">
    <w:name w:val="Block Text"/>
    <w:basedOn w:val="a"/>
    <w:rsid w:val="00B823E7"/>
    <w:pPr>
      <w:ind w:left="720" w:right="749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10">
    <w:name w:val="toc 1"/>
    <w:basedOn w:val="a"/>
    <w:next w:val="a"/>
    <w:autoRedefine/>
    <w:semiHidden/>
    <w:rsid w:val="00B823E7"/>
    <w:pPr>
      <w:ind w:firstLine="1530"/>
      <w:jc w:val="both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paragraph" w:customStyle="1" w:styleId="ac">
    <w:name w:val="???????????"/>
    <w:basedOn w:val="a"/>
    <w:rsid w:val="00B823E7"/>
    <w:pPr>
      <w:ind w:right="386" w:firstLine="720"/>
      <w:jc w:val="both"/>
    </w:pPr>
    <w:rPr>
      <w:rFonts w:ascii="CordiaUPC" w:eastAsia="Times New Roman" w:hAnsi="CordiaUPC" w:cs="CordiaUPC"/>
      <w:sz w:val="32"/>
      <w:szCs w:val="32"/>
      <w:lang w:eastAsia="en-US"/>
    </w:rPr>
  </w:style>
  <w:style w:type="paragraph" w:customStyle="1" w:styleId="example">
    <w:name w:val="example"/>
    <w:basedOn w:val="a"/>
    <w:rsid w:val="00B823E7"/>
    <w:pPr>
      <w:ind w:firstLine="720"/>
      <w:jc w:val="center"/>
    </w:pPr>
    <w:rPr>
      <w:rFonts w:ascii="CordiaUPC" w:eastAsia="Times New Roman" w:hAnsi="CordiaUPC" w:cs="CordiaUPC"/>
      <w:i/>
      <w:iCs/>
      <w:sz w:val="36"/>
      <w:szCs w:val="36"/>
      <w:lang w:eastAsia="en-US"/>
    </w:rPr>
  </w:style>
  <w:style w:type="paragraph" w:customStyle="1" w:styleId="REG1">
    <w:name w:val="REG_1"/>
    <w:basedOn w:val="ac"/>
    <w:rsid w:val="00B823E7"/>
    <w:pPr>
      <w:ind w:right="11"/>
      <w:jc w:val="center"/>
    </w:pPr>
    <w:rPr>
      <w:b/>
      <w:bCs/>
    </w:rPr>
  </w:style>
  <w:style w:type="paragraph" w:customStyle="1" w:styleId="ref">
    <w:name w:val="ref"/>
    <w:basedOn w:val="a"/>
    <w:rsid w:val="00B823E7"/>
    <w:pPr>
      <w:spacing w:before="12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ref2">
    <w:name w:val="ref_2"/>
    <w:basedOn w:val="a"/>
    <w:rsid w:val="00B823E7"/>
    <w:pPr>
      <w:spacing w:before="6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exmbiblio">
    <w:name w:val="exm_biblio"/>
    <w:basedOn w:val="a"/>
    <w:rsid w:val="00B823E7"/>
    <w:pPr>
      <w:ind w:left="720" w:hanging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customStyle="1" w:styleId="formatthai">
    <w:name w:val="format_thai"/>
    <w:basedOn w:val="a"/>
    <w:rsid w:val="00B823E7"/>
    <w:pPr>
      <w:ind w:left="1440" w:hanging="720"/>
    </w:pPr>
    <w:rPr>
      <w:rFonts w:ascii="CordiaUPC" w:eastAsia="Times New Roman" w:hAnsi="CordiaUPC" w:cs="CordiaUPC"/>
      <w:color w:val="0000FF"/>
      <w:sz w:val="32"/>
      <w:szCs w:val="32"/>
      <w:lang w:eastAsia="en-US"/>
    </w:rPr>
  </w:style>
  <w:style w:type="paragraph" w:styleId="ad">
    <w:name w:val="Title"/>
    <w:basedOn w:val="a"/>
    <w:qFormat/>
    <w:rsid w:val="00B823E7"/>
    <w:pPr>
      <w:spacing w:before="12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ae">
    <w:name w:val="Subtitle"/>
    <w:basedOn w:val="a"/>
    <w:qFormat/>
    <w:rsid w:val="00B823E7"/>
    <w:pPr>
      <w:jc w:val="center"/>
    </w:pPr>
    <w:rPr>
      <w:rFonts w:eastAsia="Cordia New" w:cs="AngsanaUPC"/>
      <w:b/>
      <w:bCs/>
      <w:sz w:val="44"/>
      <w:szCs w:val="44"/>
      <w:lang w:eastAsia="th-TH"/>
    </w:rPr>
  </w:style>
  <w:style w:type="paragraph" w:styleId="af">
    <w:name w:val="caption"/>
    <w:basedOn w:val="a"/>
    <w:next w:val="a"/>
    <w:qFormat/>
    <w:rsid w:val="007C7178"/>
    <w:pPr>
      <w:spacing w:before="24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table" w:styleId="af0">
    <w:name w:val="Table Grid"/>
    <w:basedOn w:val="a1"/>
    <w:rsid w:val="007C717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Bullet"/>
    <w:basedOn w:val="a"/>
    <w:rsid w:val="007C7178"/>
    <w:pPr>
      <w:ind w:left="360" w:hanging="360"/>
    </w:pPr>
    <w:rPr>
      <w:rFonts w:ascii="AngsanaUPC" w:eastAsia="Times New Roman" w:hAnsi="AngsanaUPC" w:cs="AngsanaUPC"/>
      <w:sz w:val="20"/>
      <w:szCs w:val="20"/>
      <w:lang w:eastAsia="en-US"/>
    </w:rPr>
  </w:style>
  <w:style w:type="paragraph" w:customStyle="1" w:styleId="af2">
    <w:name w:val="รายการอ้างอิง"/>
    <w:basedOn w:val="a"/>
    <w:rsid w:val="00A77DD6"/>
    <w:pPr>
      <w:ind w:left="720" w:hanging="720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a8">
    <w:name w:val="หัวกระดาษ อักขระ"/>
    <w:link w:val="a7"/>
    <w:uiPriority w:val="99"/>
    <w:rsid w:val="00763078"/>
    <w:rPr>
      <w:rFonts w:eastAsia="SimSun"/>
      <w:sz w:val="24"/>
      <w:szCs w:val="28"/>
      <w:lang w:eastAsia="zh-CN"/>
    </w:rPr>
  </w:style>
  <w:style w:type="paragraph" w:customStyle="1" w:styleId="af3">
    <w:name w:val="รายการย่อหน้า"/>
    <w:basedOn w:val="a"/>
    <w:uiPriority w:val="34"/>
    <w:qFormat/>
    <w:rsid w:val="00DE7672"/>
    <w:pPr>
      <w:ind w:left="720"/>
      <w:contextualSpacing/>
    </w:pPr>
    <w:rPr>
      <w:szCs w:val="30"/>
    </w:rPr>
  </w:style>
  <w:style w:type="paragraph" w:customStyle="1" w:styleId="ListParagraph1">
    <w:name w:val="List Paragraph1"/>
    <w:basedOn w:val="a"/>
    <w:rsid w:val="00C9387C"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611;&#3637;&#3585;&#3634;&#3619;&#3624;&#3638;&#3585;&#3625;&#3634;%202559\&#3627;&#3621;&#3633;&#3585;&#3626;&#3641;&#3605;&#3619;&#3631;%202559\&#3650;&#3588;&#3619;&#3591;&#3626;&#3619;&#3657;&#3634;&#3591;&#3627;&#3621;&#3633;&#3585;&#3626;&#3641;&#3605;&#3619;%20Template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5CC7E-48A6-4E81-BF62-053C4AAD2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โครงสร้างหลักสูตร Template.dot</Template>
  <TotalTime>38</TotalTime>
  <Pages>18</Pages>
  <Words>3509</Words>
  <Characters>20007</Characters>
  <Application>Microsoft Office Word</Application>
  <DocSecurity>0</DocSecurity>
  <Lines>166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 ๓๕</vt:lpstr>
      <vt:lpstr>ข้อ ๓๕</vt:lpstr>
    </vt:vector>
  </TitlesOfParts>
  <Company/>
  <LinksUpToDate>false</LinksUpToDate>
  <CharactersWithSpaces>23470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 ๓๕</dc:title>
  <dc:subject/>
  <dc:creator>ACER intel atom</dc:creator>
  <cp:keywords/>
  <cp:lastModifiedBy>withawat duangpummes</cp:lastModifiedBy>
  <cp:revision>18</cp:revision>
  <cp:lastPrinted>2016-09-15T03:49:00Z</cp:lastPrinted>
  <dcterms:created xsi:type="dcterms:W3CDTF">2017-12-04T04:36:00Z</dcterms:created>
  <dcterms:modified xsi:type="dcterms:W3CDTF">2017-12-04T05:24:00Z</dcterms:modified>
</cp:coreProperties>
</file>